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3578B" w:rsidP="005E5E2C" w:rsidRDefault="0073578B" w14:paraId="3D2B947F" w14:textId="77777777">
      <w:pPr>
        <w:pStyle w:val="Zaglavlje"/>
        <w:tabs>
          <w:tab w:val="clear" w:pos="4153"/>
          <w:tab w:val="clear" w:pos="8306"/>
        </w:tabs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  <w:r w:rsidRPr="00C05979">
        <w:rPr>
          <w:rFonts w:ascii="Arial" w:hAnsi="Arial" w:cs="Arial"/>
          <w:sz w:val="24"/>
          <w:szCs w:val="24"/>
        </w:rPr>
        <w:object w:dxaOrig="882" w:dyaOrig="1115" w14:anchorId="7A9EE7B2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25pt;height:45pt" id="_x0000_i1025" fillcolor="window" o:ole="">
            <v:imagedata o:title="" r:id="rId8"/>
          </v:shape>
          <o:OLEObject Type="Embed" ProgID="Word.Picture.8" ShapeID="_x0000_i1025" DrawAspect="Content" ObjectID="_1835849191" r:id="rId9"/>
        </w:objec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4644"/>
        <w:gridCol w:w="4644"/>
      </w:tblGrid>
      <w:tr w:rsidRPr="00C05979" w:rsidR="0073578B" w:rsidTr="00503EE5" w14:paraId="72C95D97" w14:textId="77777777">
        <w:tc>
          <w:tcPr>
            <w:tcW w:w="4644" w:type="dxa"/>
          </w:tcPr>
          <w:p w:rsidRPr="00C05979" w:rsidR="0073578B" w:rsidP="005E5E2C" w:rsidRDefault="0073578B" w14:paraId="4BEC974A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979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</w:tcPr>
          <w:p w:rsidRPr="00C05979" w:rsidR="0073578B" w:rsidP="005E5E2C" w:rsidRDefault="0073578B" w14:paraId="4E74D2D7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05979" w:rsidR="0073578B" w:rsidTr="00503EE5" w14:paraId="4CF5FBCA" w14:textId="77777777">
        <w:tc>
          <w:tcPr>
            <w:tcW w:w="4644" w:type="dxa"/>
          </w:tcPr>
          <w:p w:rsidRPr="00C05979" w:rsidR="0073578B" w:rsidP="005E5E2C" w:rsidRDefault="0073578B" w14:paraId="321861BE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979">
              <w:rPr>
                <w:rFonts w:ascii="Arial" w:hAnsi="Arial" w:cs="Arial"/>
                <w:sz w:val="24"/>
                <w:szCs w:val="24"/>
              </w:rPr>
              <w:t>Visoki prekršajni sud Republike Hrvatske</w:t>
            </w:r>
          </w:p>
        </w:tc>
        <w:tc>
          <w:tcPr>
            <w:tcW w:w="4644" w:type="dxa"/>
          </w:tcPr>
          <w:p w:rsidRPr="00C05979" w:rsidR="0073578B" w:rsidP="005E5E2C" w:rsidRDefault="0073578B" w14:paraId="6C6A817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05979" w:rsidR="0073578B" w:rsidTr="00503EE5" w14:paraId="0940FA10" w14:textId="77777777">
        <w:tc>
          <w:tcPr>
            <w:tcW w:w="4644" w:type="dxa"/>
          </w:tcPr>
          <w:p w:rsidRPr="00C05979" w:rsidR="0073578B" w:rsidP="005E5E2C" w:rsidRDefault="0073578B" w14:paraId="13C93F8A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979">
              <w:rPr>
                <w:rFonts w:ascii="Arial" w:hAnsi="Arial" w:cs="Arial"/>
                <w:sz w:val="24"/>
                <w:szCs w:val="24"/>
              </w:rPr>
              <w:t>Zagreb</w:t>
            </w:r>
          </w:p>
        </w:tc>
        <w:tc>
          <w:tcPr>
            <w:tcW w:w="4644" w:type="dxa"/>
          </w:tcPr>
          <w:p w:rsidRPr="00C05979" w:rsidR="0073578B" w:rsidP="005E5E2C" w:rsidRDefault="0073578B" w14:paraId="2A974BBA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05979" w:rsidR="0073578B" w:rsidTr="00503EE5" w14:paraId="399E021D" w14:textId="77777777">
        <w:tc>
          <w:tcPr>
            <w:tcW w:w="4644" w:type="dxa"/>
          </w:tcPr>
          <w:p w:rsidRPr="00C05979" w:rsidR="0073578B" w:rsidP="005E5E2C" w:rsidRDefault="0073578B" w14:paraId="1CC5E2F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4" w:type="dxa"/>
          </w:tcPr>
          <w:p w:rsidRPr="00C05979" w:rsidR="0073578B" w:rsidP="005E5E2C" w:rsidRDefault="0073578B" w14:paraId="6EA135E8" w14:textId="16844B1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05979">
              <w:rPr>
                <w:rFonts w:ascii="Arial" w:hAnsi="Arial" w:cs="Arial"/>
                <w:sz w:val="24"/>
                <w:szCs w:val="24"/>
              </w:rPr>
              <w:t>Broj:</w:t>
            </w:r>
            <w:r>
              <w:rPr>
                <w:rFonts w:ascii="Arial" w:hAnsi="Arial" w:cs="Arial"/>
                <w:sz w:val="24"/>
                <w:szCs w:val="24"/>
              </w:rPr>
              <w:t xml:space="preserve"> IR-30/2026</w:t>
            </w:r>
          </w:p>
        </w:tc>
      </w:tr>
    </w:tbl>
    <w:p w:rsidRPr="0073578B" w:rsidR="005A66B5" w:rsidP="005E5E2C" w:rsidRDefault="005A66B5" w14:paraId="72BAA683" w14:textId="77777777">
      <w:pPr>
        <w:rPr>
          <w:rFonts w:ascii="Arial" w:hAnsi="Arial" w:cs="Arial"/>
          <w:b/>
          <w:sz w:val="24"/>
          <w:szCs w:val="24"/>
        </w:rPr>
      </w:pPr>
    </w:p>
    <w:p w:rsidRPr="0073578B" w:rsidR="000D55A2" w:rsidP="005E5E2C" w:rsidRDefault="009C7BFC" w14:paraId="7D92D3D7" w14:textId="77777777">
      <w:pPr>
        <w:jc w:val="center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>R E P U B L I K A   H R V A T S K A</w:t>
      </w:r>
    </w:p>
    <w:p w:rsidRPr="0073578B" w:rsidR="009C7BFC" w:rsidP="005E5E2C" w:rsidRDefault="009C7BFC" w14:paraId="04D5E0CF" w14:textId="77777777">
      <w:pPr>
        <w:ind w:firstLine="720"/>
        <w:jc w:val="center"/>
        <w:rPr>
          <w:rFonts w:ascii="Arial" w:hAnsi="Arial" w:cs="Arial"/>
          <w:sz w:val="24"/>
          <w:szCs w:val="24"/>
        </w:rPr>
      </w:pPr>
    </w:p>
    <w:p w:rsidRPr="0073578B" w:rsidR="005F1C40" w:rsidP="005E5E2C" w:rsidRDefault="007061D9" w14:paraId="1C1E28DD" w14:textId="6D68879F">
      <w:pPr>
        <w:pStyle w:val="Naslov2"/>
        <w:tabs>
          <w:tab w:val="left" w:pos="2745"/>
        </w:tabs>
        <w:rPr>
          <w:rFonts w:ascii="Arial" w:hAnsi="Arial" w:cs="Arial"/>
          <w:szCs w:val="24"/>
        </w:rPr>
      </w:pPr>
      <w:r w:rsidRPr="0073578B">
        <w:rPr>
          <w:rFonts w:ascii="Arial" w:hAnsi="Arial" w:cs="Arial"/>
          <w:szCs w:val="24"/>
        </w:rPr>
        <w:t>R J E Š E N</w:t>
      </w:r>
      <w:r w:rsidR="0073578B">
        <w:rPr>
          <w:rFonts w:ascii="Arial" w:hAnsi="Arial" w:cs="Arial"/>
          <w:szCs w:val="24"/>
        </w:rPr>
        <w:t xml:space="preserve"> </w:t>
      </w:r>
      <w:r w:rsidRPr="0073578B">
        <w:rPr>
          <w:rFonts w:ascii="Arial" w:hAnsi="Arial" w:cs="Arial"/>
          <w:szCs w:val="24"/>
        </w:rPr>
        <w:t>J E</w:t>
      </w:r>
    </w:p>
    <w:p w:rsidRPr="0073578B" w:rsidR="000D55A2" w:rsidP="005E5E2C" w:rsidRDefault="000D55A2" w14:paraId="4C125A96" w14:textId="09E0D8AF">
      <w:pPr>
        <w:rPr>
          <w:rFonts w:ascii="Arial" w:hAnsi="Arial" w:cs="Arial"/>
          <w:b/>
          <w:sz w:val="24"/>
          <w:szCs w:val="24"/>
        </w:rPr>
      </w:pPr>
    </w:p>
    <w:p w:rsidRPr="0073578B" w:rsidR="00D36DE2" w:rsidP="005E5E2C" w:rsidRDefault="00D36DE2" w14:paraId="7729FE16" w14:textId="1E505F4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>Visoki prekršajni sud Republike Hrvatske,</w:t>
      </w:r>
      <w:r w:rsidRPr="0073578B" w:rsidR="009C7BFC">
        <w:rPr>
          <w:rFonts w:ascii="Arial" w:hAnsi="Arial" w:cs="Arial"/>
          <w:sz w:val="24"/>
          <w:szCs w:val="24"/>
        </w:rPr>
        <w:t xml:space="preserve"> u vijeću sastavljenom od su</w:t>
      </w:r>
      <w:r w:rsidRPr="0073578B" w:rsidR="00902649">
        <w:rPr>
          <w:rFonts w:ascii="Arial" w:hAnsi="Arial" w:cs="Arial"/>
          <w:sz w:val="24"/>
          <w:szCs w:val="24"/>
        </w:rPr>
        <w:t>daca</w:t>
      </w:r>
      <w:r w:rsidRPr="0073578B" w:rsidR="009A67F3">
        <w:rPr>
          <w:rFonts w:ascii="Arial" w:hAnsi="Arial" w:cs="Arial"/>
          <w:sz w:val="24"/>
          <w:szCs w:val="24"/>
        </w:rPr>
        <w:t xml:space="preserve"> ovog</w:t>
      </w:r>
      <w:r w:rsidRPr="0073578B" w:rsidR="007229DF">
        <w:rPr>
          <w:rFonts w:ascii="Arial" w:hAnsi="Arial" w:cs="Arial"/>
          <w:sz w:val="24"/>
          <w:szCs w:val="24"/>
        </w:rPr>
        <w:t xml:space="preserve"> suda </w:t>
      </w:r>
      <w:r w:rsidRPr="0073578B" w:rsidR="00A71CEA">
        <w:rPr>
          <w:rFonts w:ascii="Arial" w:hAnsi="Arial" w:cs="Arial"/>
          <w:sz w:val="24"/>
          <w:szCs w:val="24"/>
        </w:rPr>
        <w:t xml:space="preserve">Anđe </w:t>
      </w:r>
      <w:proofErr w:type="spellStart"/>
      <w:r w:rsidRPr="0073578B" w:rsidR="00A71CEA">
        <w:rPr>
          <w:rFonts w:ascii="Arial" w:hAnsi="Arial" w:cs="Arial"/>
          <w:sz w:val="24"/>
          <w:szCs w:val="24"/>
        </w:rPr>
        <w:t>Ćorluk</w:t>
      </w:r>
      <w:r w:rsidRPr="0073578B" w:rsidR="00F8123A">
        <w:rPr>
          <w:rFonts w:ascii="Arial" w:hAnsi="Arial" w:cs="Arial"/>
          <w:sz w:val="24"/>
          <w:szCs w:val="24"/>
        </w:rPr>
        <w:t>e</w:t>
      </w:r>
      <w:proofErr w:type="spellEnd"/>
      <w:r w:rsidRPr="0073578B" w:rsidR="001A2E33">
        <w:rPr>
          <w:rFonts w:ascii="Arial" w:hAnsi="Arial" w:cs="Arial"/>
          <w:sz w:val="24"/>
          <w:szCs w:val="24"/>
        </w:rPr>
        <w:t xml:space="preserve"> kao</w:t>
      </w:r>
      <w:r w:rsidRPr="0073578B" w:rsidR="009C7BFC">
        <w:rPr>
          <w:rFonts w:ascii="Arial" w:hAnsi="Arial" w:cs="Arial"/>
          <w:sz w:val="24"/>
          <w:szCs w:val="24"/>
        </w:rPr>
        <w:t xml:space="preserve"> </w:t>
      </w:r>
      <w:r w:rsidRPr="0073578B" w:rsidR="00CA55D8">
        <w:rPr>
          <w:rFonts w:ascii="Arial" w:hAnsi="Arial" w:cs="Arial"/>
          <w:sz w:val="24"/>
          <w:szCs w:val="24"/>
        </w:rPr>
        <w:t>predsjednice vijeća</w:t>
      </w:r>
      <w:r w:rsidRPr="0073578B">
        <w:rPr>
          <w:rFonts w:ascii="Arial" w:hAnsi="Arial" w:cs="Arial"/>
          <w:sz w:val="24"/>
          <w:szCs w:val="24"/>
        </w:rPr>
        <w:t xml:space="preserve"> te </w:t>
      </w:r>
      <w:r w:rsidRPr="0073578B" w:rsidR="00A71CEA">
        <w:rPr>
          <w:rFonts w:ascii="Arial" w:hAnsi="Arial" w:cs="Arial"/>
          <w:sz w:val="24"/>
          <w:szCs w:val="24"/>
        </w:rPr>
        <w:t>Ivanke Mašić</w:t>
      </w:r>
      <w:r w:rsidRPr="0073578B" w:rsidR="009C7BFC">
        <w:rPr>
          <w:rFonts w:ascii="Arial" w:hAnsi="Arial" w:cs="Arial"/>
          <w:sz w:val="24"/>
          <w:szCs w:val="24"/>
        </w:rPr>
        <w:t xml:space="preserve"> i </w:t>
      </w:r>
      <w:r w:rsidRPr="0073578B" w:rsidR="00902649">
        <w:rPr>
          <w:rFonts w:ascii="Arial" w:hAnsi="Arial" w:cs="Arial"/>
          <w:sz w:val="24"/>
          <w:szCs w:val="24"/>
        </w:rPr>
        <w:t xml:space="preserve">Roberta </w:t>
      </w:r>
      <w:proofErr w:type="spellStart"/>
      <w:r w:rsidRPr="0073578B" w:rsidR="00902649">
        <w:rPr>
          <w:rFonts w:ascii="Arial" w:hAnsi="Arial" w:cs="Arial"/>
          <w:sz w:val="24"/>
          <w:szCs w:val="24"/>
        </w:rPr>
        <w:t>Završkog</w:t>
      </w:r>
      <w:proofErr w:type="spellEnd"/>
      <w:r w:rsidRPr="0073578B" w:rsidR="001A2E33">
        <w:rPr>
          <w:rFonts w:ascii="Arial" w:hAnsi="Arial" w:cs="Arial"/>
          <w:sz w:val="24"/>
          <w:szCs w:val="24"/>
        </w:rPr>
        <w:t xml:space="preserve"> kao </w:t>
      </w:r>
      <w:r w:rsidRPr="0073578B" w:rsidR="009C7BFC">
        <w:rPr>
          <w:rFonts w:ascii="Arial" w:hAnsi="Arial" w:cs="Arial"/>
          <w:sz w:val="24"/>
          <w:szCs w:val="24"/>
        </w:rPr>
        <w:t>član</w:t>
      </w:r>
      <w:r w:rsidRPr="0073578B" w:rsidR="00902649">
        <w:rPr>
          <w:rFonts w:ascii="Arial" w:hAnsi="Arial" w:cs="Arial"/>
          <w:sz w:val="24"/>
          <w:szCs w:val="24"/>
        </w:rPr>
        <w:t>ova</w:t>
      </w:r>
      <w:r w:rsidRPr="0073578B" w:rsidR="009A67F3">
        <w:rPr>
          <w:rFonts w:ascii="Arial" w:hAnsi="Arial" w:cs="Arial"/>
          <w:sz w:val="24"/>
          <w:szCs w:val="24"/>
        </w:rPr>
        <w:t xml:space="preserve"> </w:t>
      </w:r>
      <w:r w:rsidRPr="0073578B" w:rsidR="00547629">
        <w:rPr>
          <w:rFonts w:ascii="Arial" w:hAnsi="Arial" w:cs="Arial"/>
          <w:sz w:val="24"/>
          <w:szCs w:val="24"/>
        </w:rPr>
        <w:t xml:space="preserve">vijeća, </w:t>
      </w:r>
      <w:r w:rsidRPr="0073578B">
        <w:rPr>
          <w:rFonts w:ascii="Arial" w:hAnsi="Arial" w:cs="Arial"/>
          <w:sz w:val="24"/>
          <w:szCs w:val="24"/>
        </w:rPr>
        <w:t>uz sudjelovanje</w:t>
      </w:r>
      <w:r w:rsidRPr="0073578B" w:rsidR="002325F3">
        <w:rPr>
          <w:rFonts w:ascii="Arial" w:hAnsi="Arial" w:cs="Arial"/>
          <w:sz w:val="24"/>
          <w:szCs w:val="24"/>
        </w:rPr>
        <w:t xml:space="preserve"> </w:t>
      </w:r>
      <w:r w:rsidRPr="0073578B" w:rsidR="008214AC">
        <w:rPr>
          <w:rFonts w:ascii="Arial" w:hAnsi="Arial" w:cs="Arial"/>
          <w:sz w:val="24"/>
          <w:szCs w:val="24"/>
        </w:rPr>
        <w:t>sudsk</w:t>
      </w:r>
      <w:r w:rsidRPr="0073578B" w:rsidR="00207418">
        <w:rPr>
          <w:rFonts w:ascii="Arial" w:hAnsi="Arial" w:cs="Arial"/>
          <w:sz w:val="24"/>
          <w:szCs w:val="24"/>
        </w:rPr>
        <w:t>og</w:t>
      </w:r>
      <w:r w:rsidRPr="0073578B" w:rsidR="008214AC">
        <w:rPr>
          <w:rFonts w:ascii="Arial" w:hAnsi="Arial" w:cs="Arial"/>
          <w:sz w:val="24"/>
          <w:szCs w:val="24"/>
        </w:rPr>
        <w:t xml:space="preserve"> savjetni</w:t>
      </w:r>
      <w:r w:rsidRPr="0073578B" w:rsidR="00207418">
        <w:rPr>
          <w:rFonts w:ascii="Arial" w:hAnsi="Arial" w:cs="Arial"/>
          <w:sz w:val="24"/>
          <w:szCs w:val="24"/>
        </w:rPr>
        <w:t xml:space="preserve">ka </w:t>
      </w:r>
      <w:r w:rsidRPr="0073578B" w:rsidR="009A3F98">
        <w:rPr>
          <w:rFonts w:ascii="Arial" w:hAnsi="Arial" w:cs="Arial"/>
          <w:sz w:val="24"/>
          <w:szCs w:val="24"/>
        </w:rPr>
        <w:t>Ivice Ožbolta</w:t>
      </w:r>
      <w:r w:rsidR="0073578B">
        <w:rPr>
          <w:rFonts w:ascii="Arial" w:hAnsi="Arial" w:cs="Arial"/>
          <w:sz w:val="24"/>
          <w:szCs w:val="24"/>
        </w:rPr>
        <w:t xml:space="preserve"> </w:t>
      </w:r>
      <w:r w:rsidRPr="0073578B" w:rsidR="001A2E33">
        <w:rPr>
          <w:rFonts w:ascii="Arial" w:hAnsi="Arial" w:cs="Arial"/>
          <w:sz w:val="24"/>
          <w:szCs w:val="24"/>
        </w:rPr>
        <w:t>kao</w:t>
      </w:r>
      <w:r w:rsidRPr="0073578B">
        <w:rPr>
          <w:rFonts w:ascii="Arial" w:hAnsi="Arial" w:cs="Arial"/>
          <w:sz w:val="24"/>
          <w:szCs w:val="24"/>
        </w:rPr>
        <w:t xml:space="preserve"> </w:t>
      </w:r>
      <w:r w:rsidRPr="0073578B" w:rsidR="008214AC">
        <w:rPr>
          <w:rFonts w:ascii="Arial" w:hAnsi="Arial" w:cs="Arial"/>
          <w:sz w:val="24"/>
          <w:szCs w:val="24"/>
        </w:rPr>
        <w:t>zapisničar</w:t>
      </w:r>
      <w:r w:rsidRPr="0073578B" w:rsidR="00207418">
        <w:rPr>
          <w:rFonts w:ascii="Arial" w:hAnsi="Arial" w:cs="Arial"/>
          <w:sz w:val="24"/>
          <w:szCs w:val="24"/>
        </w:rPr>
        <w:t>a</w:t>
      </w:r>
      <w:r w:rsidRPr="0073578B">
        <w:rPr>
          <w:rFonts w:ascii="Arial" w:hAnsi="Arial" w:cs="Arial"/>
          <w:sz w:val="24"/>
          <w:szCs w:val="24"/>
        </w:rPr>
        <w:t xml:space="preserve">, </w:t>
      </w:r>
      <w:r w:rsidRPr="0073578B" w:rsidR="002E1D4A">
        <w:rPr>
          <w:rFonts w:ascii="Arial" w:hAnsi="Arial" w:cs="Arial"/>
          <w:sz w:val="24"/>
          <w:szCs w:val="24"/>
        </w:rPr>
        <w:t>povodom zahtijeva Anike Avile za izricanjem zaštitnih mjera,</w:t>
      </w:r>
      <w:r w:rsidRPr="0073578B" w:rsidR="00EB4845">
        <w:rPr>
          <w:rFonts w:ascii="Arial" w:hAnsi="Arial" w:cs="Arial"/>
          <w:sz w:val="24"/>
          <w:szCs w:val="24"/>
        </w:rPr>
        <w:t xml:space="preserve"> </w:t>
      </w:r>
      <w:r w:rsidRPr="0073578B" w:rsidR="00B51F12">
        <w:rPr>
          <w:rFonts w:ascii="Arial" w:hAnsi="Arial" w:cs="Arial"/>
          <w:sz w:val="24"/>
          <w:szCs w:val="24"/>
        </w:rPr>
        <w:t>odlučujući o žalbi</w:t>
      </w:r>
      <w:r w:rsidRPr="0073578B" w:rsidR="00CA55D8">
        <w:rPr>
          <w:rFonts w:ascii="Arial" w:hAnsi="Arial" w:cs="Arial"/>
          <w:sz w:val="24"/>
          <w:szCs w:val="24"/>
        </w:rPr>
        <w:t xml:space="preserve"> </w:t>
      </w:r>
      <w:r w:rsidRPr="0073578B" w:rsidR="002E1D4A">
        <w:rPr>
          <w:rFonts w:ascii="Arial" w:hAnsi="Arial" w:cs="Arial"/>
          <w:sz w:val="24"/>
          <w:szCs w:val="24"/>
        </w:rPr>
        <w:t>Anike Avile</w:t>
      </w:r>
      <w:r w:rsidRPr="0073578B" w:rsidR="00AE73EB">
        <w:rPr>
          <w:rFonts w:ascii="Arial" w:hAnsi="Arial" w:cs="Arial"/>
          <w:sz w:val="24"/>
          <w:szCs w:val="24"/>
        </w:rPr>
        <w:t>,</w:t>
      </w:r>
      <w:r w:rsidRPr="0073578B" w:rsidR="009A67F3">
        <w:rPr>
          <w:rFonts w:ascii="Arial" w:hAnsi="Arial" w:cs="Arial"/>
          <w:sz w:val="24"/>
          <w:szCs w:val="24"/>
        </w:rPr>
        <w:t xml:space="preserve"> </w:t>
      </w:r>
      <w:r w:rsidRPr="0073578B" w:rsidR="00CA55D8">
        <w:rPr>
          <w:rFonts w:ascii="Arial" w:hAnsi="Arial" w:cs="Arial"/>
          <w:sz w:val="24"/>
          <w:szCs w:val="24"/>
        </w:rPr>
        <w:t xml:space="preserve">protiv rješenja </w:t>
      </w:r>
      <w:r w:rsidRPr="0073578B" w:rsidR="001B1072">
        <w:rPr>
          <w:rFonts w:ascii="Arial" w:hAnsi="Arial" w:cs="Arial"/>
          <w:sz w:val="24"/>
          <w:szCs w:val="24"/>
        </w:rPr>
        <w:t>Općinskog</w:t>
      </w:r>
      <w:r w:rsidRPr="0073578B" w:rsidR="009A3F98">
        <w:rPr>
          <w:rFonts w:ascii="Arial" w:hAnsi="Arial" w:cs="Arial"/>
          <w:sz w:val="24"/>
          <w:szCs w:val="24"/>
        </w:rPr>
        <w:t xml:space="preserve"> prekršajnog</w:t>
      </w:r>
      <w:r w:rsidRPr="0073578B" w:rsidR="001B1072">
        <w:rPr>
          <w:rFonts w:ascii="Arial" w:hAnsi="Arial" w:cs="Arial"/>
          <w:sz w:val="24"/>
          <w:szCs w:val="24"/>
        </w:rPr>
        <w:t xml:space="preserve"> </w:t>
      </w:r>
      <w:r w:rsidRPr="0073578B" w:rsidR="00FB29C3">
        <w:rPr>
          <w:rFonts w:ascii="Arial" w:hAnsi="Arial" w:cs="Arial"/>
          <w:sz w:val="24"/>
          <w:szCs w:val="24"/>
        </w:rPr>
        <w:t xml:space="preserve"> </w:t>
      </w:r>
      <w:r w:rsidRPr="0073578B" w:rsidR="001B1072">
        <w:rPr>
          <w:rFonts w:ascii="Arial" w:hAnsi="Arial" w:cs="Arial"/>
          <w:sz w:val="24"/>
          <w:szCs w:val="24"/>
        </w:rPr>
        <w:t xml:space="preserve">suda u </w:t>
      </w:r>
      <w:r w:rsidRPr="0073578B" w:rsidR="002E1D4A">
        <w:rPr>
          <w:rFonts w:ascii="Arial" w:hAnsi="Arial" w:cs="Arial"/>
          <w:sz w:val="24"/>
          <w:szCs w:val="24"/>
        </w:rPr>
        <w:t>Zagrebu</w:t>
      </w:r>
      <w:r w:rsidRPr="0073578B" w:rsidR="00922B52">
        <w:rPr>
          <w:rFonts w:ascii="Arial" w:hAnsi="Arial" w:cs="Arial"/>
          <w:sz w:val="24"/>
          <w:szCs w:val="24"/>
        </w:rPr>
        <w:t xml:space="preserve"> </w:t>
      </w:r>
      <w:r w:rsidRPr="0073578B" w:rsidR="001E38A5">
        <w:rPr>
          <w:rFonts w:ascii="Arial" w:hAnsi="Arial" w:cs="Arial"/>
          <w:sz w:val="24"/>
          <w:szCs w:val="24"/>
        </w:rPr>
        <w:t xml:space="preserve">broj: </w:t>
      </w:r>
      <w:r w:rsidRPr="0073578B" w:rsidR="001A2E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578B" w:rsidR="009C7BFC">
        <w:rPr>
          <w:rFonts w:ascii="Arial" w:hAnsi="Arial" w:cs="Arial"/>
          <w:sz w:val="24"/>
          <w:szCs w:val="24"/>
        </w:rPr>
        <w:t>P</w:t>
      </w:r>
      <w:r w:rsidRPr="0073578B" w:rsidR="001B1072">
        <w:rPr>
          <w:rFonts w:ascii="Arial" w:hAnsi="Arial" w:cs="Arial"/>
          <w:sz w:val="24"/>
          <w:szCs w:val="24"/>
        </w:rPr>
        <w:t>p</w:t>
      </w:r>
      <w:proofErr w:type="spellEnd"/>
      <w:r w:rsidRPr="0073578B" w:rsidR="002E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578B" w:rsidR="002E1D4A">
        <w:rPr>
          <w:rFonts w:ascii="Arial" w:hAnsi="Arial" w:cs="Arial"/>
          <w:sz w:val="24"/>
          <w:szCs w:val="24"/>
        </w:rPr>
        <w:t>Prz</w:t>
      </w:r>
      <w:proofErr w:type="spellEnd"/>
      <w:r w:rsidRPr="0073578B" w:rsidR="009C7BFC">
        <w:rPr>
          <w:rFonts w:ascii="Arial" w:hAnsi="Arial" w:cs="Arial"/>
          <w:sz w:val="24"/>
          <w:szCs w:val="24"/>
        </w:rPr>
        <w:t>-</w:t>
      </w:r>
      <w:r w:rsidRPr="0073578B" w:rsidR="002E1D4A">
        <w:rPr>
          <w:rFonts w:ascii="Arial" w:hAnsi="Arial" w:cs="Arial"/>
          <w:sz w:val="24"/>
          <w:szCs w:val="24"/>
        </w:rPr>
        <w:t>21</w:t>
      </w:r>
      <w:r w:rsidRPr="0073578B" w:rsidR="009C7BFC">
        <w:rPr>
          <w:rFonts w:ascii="Arial" w:hAnsi="Arial" w:cs="Arial"/>
          <w:sz w:val="24"/>
          <w:szCs w:val="24"/>
        </w:rPr>
        <w:t>/</w:t>
      </w:r>
      <w:r w:rsidRPr="0073578B" w:rsidR="00DE2797">
        <w:rPr>
          <w:rFonts w:ascii="Arial" w:hAnsi="Arial" w:cs="Arial"/>
          <w:sz w:val="24"/>
          <w:szCs w:val="24"/>
        </w:rPr>
        <w:t>20</w:t>
      </w:r>
      <w:r w:rsidRPr="0073578B" w:rsidR="00FB2E2E">
        <w:rPr>
          <w:rFonts w:ascii="Arial" w:hAnsi="Arial" w:cs="Arial"/>
          <w:sz w:val="24"/>
          <w:szCs w:val="24"/>
        </w:rPr>
        <w:t>2</w:t>
      </w:r>
      <w:r w:rsidRPr="0073578B" w:rsidR="002E1D4A">
        <w:rPr>
          <w:rFonts w:ascii="Arial" w:hAnsi="Arial" w:cs="Arial"/>
          <w:sz w:val="24"/>
          <w:szCs w:val="24"/>
        </w:rPr>
        <w:t>6</w:t>
      </w:r>
      <w:r w:rsidRPr="0073578B" w:rsidR="009C7BFC">
        <w:rPr>
          <w:rFonts w:ascii="Arial" w:hAnsi="Arial" w:cs="Arial"/>
          <w:sz w:val="24"/>
          <w:szCs w:val="24"/>
        </w:rPr>
        <w:t xml:space="preserve"> </w:t>
      </w:r>
      <w:r w:rsidRPr="0073578B" w:rsidR="004B3453">
        <w:rPr>
          <w:rFonts w:ascii="Arial" w:hAnsi="Arial" w:cs="Arial"/>
          <w:sz w:val="24"/>
          <w:szCs w:val="24"/>
        </w:rPr>
        <w:t xml:space="preserve">od </w:t>
      </w:r>
      <w:r w:rsidRPr="0073578B" w:rsidR="00D83E08">
        <w:rPr>
          <w:rFonts w:ascii="Arial" w:hAnsi="Arial" w:cs="Arial"/>
          <w:sz w:val="24"/>
          <w:szCs w:val="24"/>
        </w:rPr>
        <w:t>1</w:t>
      </w:r>
      <w:r w:rsidRPr="0073578B" w:rsidR="002E1D4A">
        <w:rPr>
          <w:rFonts w:ascii="Arial" w:hAnsi="Arial" w:cs="Arial"/>
          <w:sz w:val="24"/>
          <w:szCs w:val="24"/>
        </w:rPr>
        <w:t>9</w:t>
      </w:r>
      <w:r w:rsidRPr="0073578B" w:rsidR="006771C7">
        <w:rPr>
          <w:rFonts w:ascii="Arial" w:hAnsi="Arial" w:cs="Arial"/>
          <w:sz w:val="24"/>
          <w:szCs w:val="24"/>
        </w:rPr>
        <w:t>.</w:t>
      </w:r>
      <w:r w:rsidRPr="0073578B" w:rsidR="001A2E33">
        <w:rPr>
          <w:rFonts w:ascii="Arial" w:hAnsi="Arial" w:cs="Arial"/>
          <w:sz w:val="24"/>
          <w:szCs w:val="24"/>
        </w:rPr>
        <w:t xml:space="preserve"> </w:t>
      </w:r>
      <w:r w:rsidRPr="0073578B" w:rsidR="002E1D4A">
        <w:rPr>
          <w:rFonts w:ascii="Arial" w:hAnsi="Arial" w:cs="Arial"/>
          <w:sz w:val="24"/>
          <w:szCs w:val="24"/>
        </w:rPr>
        <w:t>veljače</w:t>
      </w:r>
      <w:r w:rsidRPr="0073578B" w:rsidR="006771C7">
        <w:rPr>
          <w:rFonts w:ascii="Arial" w:hAnsi="Arial" w:cs="Arial"/>
          <w:sz w:val="24"/>
          <w:szCs w:val="24"/>
        </w:rPr>
        <w:t xml:space="preserve"> </w:t>
      </w:r>
      <w:r w:rsidRPr="0073578B" w:rsidR="004B3453">
        <w:rPr>
          <w:rFonts w:ascii="Arial" w:hAnsi="Arial" w:cs="Arial"/>
          <w:sz w:val="24"/>
          <w:szCs w:val="24"/>
        </w:rPr>
        <w:t>20</w:t>
      </w:r>
      <w:r w:rsidRPr="0073578B" w:rsidR="00FB2E2E">
        <w:rPr>
          <w:rFonts w:ascii="Arial" w:hAnsi="Arial" w:cs="Arial"/>
          <w:sz w:val="24"/>
          <w:szCs w:val="24"/>
        </w:rPr>
        <w:t>2</w:t>
      </w:r>
      <w:r w:rsidRPr="0073578B" w:rsidR="009A3F98">
        <w:rPr>
          <w:rFonts w:ascii="Arial" w:hAnsi="Arial" w:cs="Arial"/>
          <w:sz w:val="24"/>
          <w:szCs w:val="24"/>
        </w:rPr>
        <w:t>6</w:t>
      </w:r>
      <w:r w:rsidRPr="0073578B" w:rsidR="004B3453">
        <w:rPr>
          <w:rFonts w:ascii="Arial" w:hAnsi="Arial" w:cs="Arial"/>
          <w:sz w:val="24"/>
          <w:szCs w:val="24"/>
        </w:rPr>
        <w:t>.</w:t>
      </w:r>
      <w:r w:rsidRPr="0073578B" w:rsidR="00DA61EB">
        <w:rPr>
          <w:rFonts w:ascii="Arial" w:hAnsi="Arial" w:cs="Arial"/>
          <w:sz w:val="24"/>
          <w:szCs w:val="24"/>
        </w:rPr>
        <w:t xml:space="preserve">, </w:t>
      </w:r>
      <w:r w:rsidRPr="0073578B" w:rsidR="004B3453">
        <w:rPr>
          <w:rFonts w:ascii="Arial" w:hAnsi="Arial" w:cs="Arial"/>
          <w:sz w:val="24"/>
          <w:szCs w:val="24"/>
        </w:rPr>
        <w:t>u</w:t>
      </w:r>
      <w:r w:rsidRPr="0073578B" w:rsidR="006771C7">
        <w:rPr>
          <w:rFonts w:ascii="Arial" w:hAnsi="Arial" w:cs="Arial"/>
          <w:sz w:val="24"/>
          <w:szCs w:val="24"/>
        </w:rPr>
        <w:t xml:space="preserve"> sjednici vijeća održanoj </w:t>
      </w:r>
      <w:r w:rsidR="005E5E2C">
        <w:rPr>
          <w:rFonts w:ascii="Arial" w:hAnsi="Arial" w:cs="Arial"/>
          <w:sz w:val="24"/>
          <w:szCs w:val="24"/>
        </w:rPr>
        <w:t>18. ožujka 2026.,</w:t>
      </w:r>
    </w:p>
    <w:p w:rsidRPr="0073578B" w:rsidR="00FE0A9B" w:rsidP="005E5E2C" w:rsidRDefault="00FE0A9B" w14:paraId="21058AC7" w14:textId="77777777">
      <w:pPr>
        <w:jc w:val="both"/>
        <w:rPr>
          <w:rFonts w:ascii="Arial" w:hAnsi="Arial" w:cs="Arial"/>
          <w:b/>
          <w:sz w:val="24"/>
          <w:szCs w:val="24"/>
        </w:rPr>
      </w:pPr>
    </w:p>
    <w:p w:rsidRPr="0073578B" w:rsidR="000D55A2" w:rsidP="005E5E2C" w:rsidRDefault="00D9558E" w14:paraId="6CA9C6A3" w14:textId="77777777">
      <w:pPr>
        <w:jc w:val="center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 xml:space="preserve">r i j e š i o </w:t>
      </w:r>
      <w:r w:rsidRPr="0073578B" w:rsidR="000D55A2">
        <w:rPr>
          <w:rFonts w:ascii="Arial" w:hAnsi="Arial" w:cs="Arial"/>
          <w:sz w:val="24"/>
          <w:szCs w:val="24"/>
        </w:rPr>
        <w:t xml:space="preserve"> j e</w:t>
      </w:r>
      <w:r w:rsidRPr="0073578B" w:rsidR="00AF7972">
        <w:rPr>
          <w:rFonts w:ascii="Arial" w:hAnsi="Arial" w:cs="Arial"/>
          <w:sz w:val="24"/>
          <w:szCs w:val="24"/>
        </w:rPr>
        <w:t xml:space="preserve"> </w:t>
      </w:r>
    </w:p>
    <w:p w:rsidRPr="0073578B" w:rsidR="000D55A2" w:rsidP="005E5E2C" w:rsidRDefault="000D55A2" w14:paraId="48364CF5" w14:textId="77777777">
      <w:pPr>
        <w:jc w:val="center"/>
        <w:rPr>
          <w:rFonts w:ascii="Arial" w:hAnsi="Arial" w:cs="Arial"/>
          <w:sz w:val="24"/>
          <w:szCs w:val="24"/>
        </w:rPr>
      </w:pPr>
    </w:p>
    <w:p w:rsidRPr="0073578B" w:rsidR="00346901" w:rsidP="005E5E2C" w:rsidRDefault="00346901" w14:paraId="663322A7" w14:textId="56B3119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 xml:space="preserve">Odbija se kao neosnovana žalba </w:t>
      </w:r>
      <w:r w:rsidRPr="0073578B" w:rsidR="002E1D4A">
        <w:rPr>
          <w:rFonts w:ascii="Arial" w:hAnsi="Arial" w:cs="Arial"/>
          <w:sz w:val="24"/>
          <w:szCs w:val="24"/>
        </w:rPr>
        <w:t xml:space="preserve">Anike Avila </w:t>
      </w:r>
      <w:r w:rsidRPr="0073578B">
        <w:rPr>
          <w:rFonts w:ascii="Arial" w:hAnsi="Arial" w:cs="Arial"/>
          <w:sz w:val="24"/>
          <w:szCs w:val="24"/>
        </w:rPr>
        <w:t>i potvrđuje se pobijano rješenje</w:t>
      </w:r>
      <w:r w:rsidRPr="0073578B" w:rsidR="009A3F98">
        <w:rPr>
          <w:rFonts w:ascii="Arial" w:hAnsi="Arial" w:cs="Arial"/>
          <w:sz w:val="24"/>
          <w:szCs w:val="24"/>
        </w:rPr>
        <w:t>.</w:t>
      </w:r>
      <w:r w:rsidRPr="0073578B">
        <w:rPr>
          <w:rFonts w:ascii="Arial" w:hAnsi="Arial" w:cs="Arial"/>
          <w:sz w:val="24"/>
          <w:szCs w:val="24"/>
        </w:rPr>
        <w:t xml:space="preserve"> </w:t>
      </w:r>
    </w:p>
    <w:p w:rsidRPr="0073578B" w:rsidR="007C1119" w:rsidP="005E5E2C" w:rsidRDefault="007C1119" w14:paraId="73DDF956" w14:textId="77777777">
      <w:pPr>
        <w:pStyle w:val="Naslov2"/>
        <w:jc w:val="left"/>
        <w:rPr>
          <w:rFonts w:ascii="Arial" w:hAnsi="Arial" w:cs="Arial"/>
          <w:szCs w:val="24"/>
        </w:rPr>
      </w:pPr>
    </w:p>
    <w:p w:rsidR="009D7A3C" w:rsidP="005E5E2C" w:rsidRDefault="000D55A2" w14:paraId="6C278DB2" w14:textId="63F55D23">
      <w:pPr>
        <w:pStyle w:val="Naslov2"/>
        <w:rPr>
          <w:rFonts w:ascii="Arial" w:hAnsi="Arial" w:cs="Arial"/>
          <w:szCs w:val="24"/>
        </w:rPr>
      </w:pPr>
      <w:r w:rsidRPr="0073578B">
        <w:rPr>
          <w:rFonts w:ascii="Arial" w:hAnsi="Arial" w:cs="Arial"/>
          <w:szCs w:val="24"/>
        </w:rPr>
        <w:t>Obrazložen</w:t>
      </w:r>
      <w:r w:rsidR="0073578B">
        <w:rPr>
          <w:rFonts w:ascii="Arial" w:hAnsi="Arial" w:cs="Arial"/>
          <w:szCs w:val="24"/>
        </w:rPr>
        <w:t>j</w:t>
      </w:r>
      <w:r w:rsidRPr="0073578B">
        <w:rPr>
          <w:rFonts w:ascii="Arial" w:hAnsi="Arial" w:cs="Arial"/>
          <w:szCs w:val="24"/>
        </w:rPr>
        <w:t>e</w:t>
      </w:r>
    </w:p>
    <w:p w:rsidRPr="0073578B" w:rsidR="0073578B" w:rsidP="005E5E2C" w:rsidRDefault="0073578B" w14:paraId="257CABC9" w14:textId="77777777"/>
    <w:p w:rsidRPr="0073578B" w:rsidR="002251CF" w:rsidP="005E5E2C" w:rsidRDefault="0071526D" w14:paraId="4473D455" w14:textId="16F0161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</w:r>
      <w:r w:rsidRPr="0073578B" w:rsidR="000D55A2">
        <w:rPr>
          <w:rFonts w:ascii="Arial" w:hAnsi="Arial" w:cs="Arial"/>
          <w:sz w:val="24"/>
          <w:szCs w:val="24"/>
        </w:rPr>
        <w:t>Pobijan</w:t>
      </w:r>
      <w:r w:rsidRPr="0073578B" w:rsidR="007C065C">
        <w:rPr>
          <w:rFonts w:ascii="Arial" w:hAnsi="Arial" w:cs="Arial"/>
          <w:sz w:val="24"/>
          <w:szCs w:val="24"/>
        </w:rPr>
        <w:t>im rješenje</w:t>
      </w:r>
      <w:r w:rsidRPr="0073578B" w:rsidR="00C84C20">
        <w:rPr>
          <w:rFonts w:ascii="Arial" w:hAnsi="Arial" w:cs="Arial"/>
          <w:sz w:val="24"/>
          <w:szCs w:val="24"/>
        </w:rPr>
        <w:t>m</w:t>
      </w:r>
      <w:r w:rsidRPr="0073578B" w:rsidR="00B926E6">
        <w:rPr>
          <w:rFonts w:ascii="Arial" w:hAnsi="Arial" w:cs="Arial"/>
          <w:sz w:val="24"/>
          <w:szCs w:val="24"/>
        </w:rPr>
        <w:t xml:space="preserve"> </w:t>
      </w:r>
      <w:r w:rsidRPr="0073578B" w:rsidR="002E1D4A">
        <w:rPr>
          <w:rFonts w:ascii="Arial" w:hAnsi="Arial" w:cs="Arial"/>
          <w:sz w:val="24"/>
          <w:szCs w:val="24"/>
        </w:rPr>
        <w:t xml:space="preserve">odbijen je zahtjev </w:t>
      </w:r>
      <w:proofErr w:type="spellStart"/>
      <w:r w:rsidRPr="0073578B" w:rsidR="002E1D4A">
        <w:rPr>
          <w:rFonts w:ascii="Arial" w:hAnsi="Arial" w:cs="Arial"/>
          <w:sz w:val="24"/>
          <w:szCs w:val="24"/>
        </w:rPr>
        <w:t>predlagateljice</w:t>
      </w:r>
      <w:proofErr w:type="spellEnd"/>
      <w:r w:rsidRPr="0073578B" w:rsidR="002E1D4A">
        <w:rPr>
          <w:rFonts w:ascii="Arial" w:hAnsi="Arial" w:cs="Arial"/>
          <w:sz w:val="24"/>
          <w:szCs w:val="24"/>
        </w:rPr>
        <w:t xml:space="preserve"> Anike Avila, kojim je zatraženo donošenje zaštitnih mjera radi zaštite maloljetnog djeteta Aurelije </w:t>
      </w:r>
      <w:proofErr w:type="spellStart"/>
      <w:r w:rsidRPr="0073578B" w:rsidR="002E1D4A">
        <w:rPr>
          <w:rFonts w:ascii="Arial" w:hAnsi="Arial" w:cs="Arial"/>
          <w:sz w:val="24"/>
          <w:szCs w:val="24"/>
        </w:rPr>
        <w:t>Vilere</w:t>
      </w:r>
      <w:proofErr w:type="spellEnd"/>
      <w:r w:rsidRPr="0073578B" w:rsidR="002E1D4A">
        <w:rPr>
          <w:rFonts w:ascii="Arial" w:hAnsi="Arial" w:cs="Arial"/>
          <w:sz w:val="24"/>
          <w:szCs w:val="24"/>
        </w:rPr>
        <w:t xml:space="preserve"> Avila i nje osobno, te da se donese zaštitna mjera zabrane približavanja i kontakta Andreasa </w:t>
      </w:r>
      <w:proofErr w:type="spellStart"/>
      <w:r w:rsidRPr="0073578B" w:rsidR="002E1D4A">
        <w:rPr>
          <w:rFonts w:ascii="Arial" w:hAnsi="Arial" w:cs="Arial"/>
          <w:sz w:val="24"/>
          <w:szCs w:val="24"/>
        </w:rPr>
        <w:t>Gerdesa</w:t>
      </w:r>
      <w:proofErr w:type="spellEnd"/>
      <w:r w:rsidRPr="0073578B" w:rsidR="002E1D4A">
        <w:rPr>
          <w:rFonts w:ascii="Arial" w:hAnsi="Arial" w:cs="Arial"/>
          <w:sz w:val="24"/>
          <w:szCs w:val="24"/>
        </w:rPr>
        <w:t xml:space="preserve"> s maloljetnim djetetom, te da se potvrdi i osigura provedba zabrane izlaska iz Republike Hrvatske za dijete uključujući obavještavanje policije i granične kontrole, zabraniti bilo kakvo samovoljno preuzimanje i premještanje djeteta bez odobrenja majke i nadležnih tijela, te poduzimanje svih drugih mjera koje Sud smatra potrebnim radi zaštite života, zdravlja i sigurnosti djeteta. </w:t>
      </w:r>
    </w:p>
    <w:p w:rsidRPr="0073578B" w:rsidR="00240B45" w:rsidP="005E5E2C" w:rsidRDefault="00240B45" w14:paraId="2AA5A5A9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73578B" w:rsidR="00650C69" w:rsidP="005E5E2C" w:rsidRDefault="0071526D" w14:paraId="4D827ACA" w14:textId="7CC354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</w:r>
      <w:r w:rsidRPr="0073578B" w:rsidR="000D55A2">
        <w:rPr>
          <w:rFonts w:ascii="Arial" w:hAnsi="Arial" w:cs="Arial"/>
          <w:sz w:val="24"/>
          <w:szCs w:val="24"/>
        </w:rPr>
        <w:t xml:space="preserve">Protiv </w:t>
      </w:r>
      <w:r w:rsidRPr="0073578B" w:rsidR="00DB6E0C">
        <w:rPr>
          <w:rFonts w:ascii="Arial" w:hAnsi="Arial" w:cs="Arial"/>
          <w:sz w:val="24"/>
          <w:szCs w:val="24"/>
        </w:rPr>
        <w:t>tog rješenja</w:t>
      </w:r>
      <w:r w:rsidRPr="0073578B" w:rsidR="0082370B">
        <w:rPr>
          <w:rFonts w:ascii="Arial" w:hAnsi="Arial" w:cs="Arial"/>
          <w:sz w:val="24"/>
          <w:szCs w:val="24"/>
        </w:rPr>
        <w:t xml:space="preserve"> </w:t>
      </w:r>
      <w:r w:rsidRPr="0073578B" w:rsidR="00A82385">
        <w:rPr>
          <w:rFonts w:ascii="Arial" w:hAnsi="Arial" w:cs="Arial"/>
          <w:sz w:val="24"/>
          <w:szCs w:val="24"/>
        </w:rPr>
        <w:t>Anika Avila</w:t>
      </w:r>
      <w:r w:rsidRPr="0073578B" w:rsidR="00CA55D8">
        <w:rPr>
          <w:rFonts w:ascii="Arial" w:hAnsi="Arial" w:cs="Arial"/>
          <w:sz w:val="24"/>
          <w:szCs w:val="24"/>
        </w:rPr>
        <w:t xml:space="preserve"> </w:t>
      </w:r>
      <w:r w:rsidRPr="0073578B" w:rsidR="0082370B">
        <w:rPr>
          <w:rFonts w:ascii="Arial" w:hAnsi="Arial" w:cs="Arial"/>
          <w:sz w:val="24"/>
          <w:szCs w:val="24"/>
        </w:rPr>
        <w:t>je</w:t>
      </w:r>
      <w:r w:rsidRPr="0073578B" w:rsidR="000D55A2">
        <w:rPr>
          <w:rFonts w:ascii="Arial" w:hAnsi="Arial" w:cs="Arial"/>
          <w:sz w:val="24"/>
          <w:szCs w:val="24"/>
        </w:rPr>
        <w:t xml:space="preserve"> podni</w:t>
      </w:r>
      <w:r w:rsidRPr="0073578B" w:rsidR="00D83E08">
        <w:rPr>
          <w:rFonts w:ascii="Arial" w:hAnsi="Arial" w:cs="Arial"/>
          <w:sz w:val="24"/>
          <w:szCs w:val="24"/>
        </w:rPr>
        <w:t>jela</w:t>
      </w:r>
      <w:r w:rsidRPr="0073578B" w:rsidR="0082370B">
        <w:rPr>
          <w:rFonts w:ascii="Arial" w:hAnsi="Arial" w:cs="Arial"/>
          <w:sz w:val="24"/>
          <w:szCs w:val="24"/>
        </w:rPr>
        <w:t xml:space="preserve"> </w:t>
      </w:r>
      <w:r w:rsidRPr="0073578B" w:rsidR="000D55A2">
        <w:rPr>
          <w:rFonts w:ascii="Arial" w:hAnsi="Arial" w:cs="Arial"/>
          <w:sz w:val="24"/>
          <w:szCs w:val="24"/>
        </w:rPr>
        <w:t>žalbu</w:t>
      </w:r>
      <w:r w:rsidRPr="0073578B" w:rsidR="007B45D8">
        <w:rPr>
          <w:rFonts w:ascii="Arial" w:hAnsi="Arial" w:cs="Arial"/>
          <w:sz w:val="24"/>
          <w:szCs w:val="24"/>
        </w:rPr>
        <w:t xml:space="preserve"> </w:t>
      </w:r>
      <w:r w:rsidRPr="0073578B" w:rsidR="0070065D">
        <w:rPr>
          <w:rFonts w:ascii="Arial" w:hAnsi="Arial" w:cs="Arial"/>
          <w:sz w:val="24"/>
          <w:szCs w:val="24"/>
        </w:rPr>
        <w:t>zbog</w:t>
      </w:r>
      <w:r w:rsidRPr="0073578B" w:rsidR="00F132E1">
        <w:rPr>
          <w:rFonts w:ascii="Arial" w:hAnsi="Arial" w:cs="Arial"/>
          <w:sz w:val="24"/>
          <w:szCs w:val="24"/>
        </w:rPr>
        <w:t xml:space="preserve"> </w:t>
      </w:r>
      <w:r w:rsidRPr="0073578B" w:rsidR="00A82385">
        <w:rPr>
          <w:rFonts w:ascii="Arial" w:hAnsi="Arial" w:cs="Arial"/>
          <w:sz w:val="24"/>
          <w:szCs w:val="24"/>
        </w:rPr>
        <w:t>p</w:t>
      </w:r>
      <w:r w:rsidRPr="0073578B" w:rsidR="0070065D">
        <w:rPr>
          <w:rFonts w:ascii="Arial" w:hAnsi="Arial" w:cs="Arial"/>
          <w:sz w:val="24"/>
          <w:szCs w:val="24"/>
        </w:rPr>
        <w:t>ogrešno i nepotpuno utvrđenog činjeničnog stanja</w:t>
      </w:r>
      <w:r w:rsidRPr="0073578B" w:rsidR="00A82385">
        <w:rPr>
          <w:rFonts w:ascii="Arial" w:hAnsi="Arial" w:cs="Arial"/>
          <w:sz w:val="24"/>
          <w:szCs w:val="24"/>
        </w:rPr>
        <w:t>, tražeći postupanje po njezinom prijedlogu.</w:t>
      </w:r>
      <w:r w:rsidRPr="0073578B" w:rsidR="0070065D">
        <w:rPr>
          <w:rFonts w:ascii="Arial" w:hAnsi="Arial" w:cs="Arial"/>
          <w:sz w:val="24"/>
          <w:szCs w:val="24"/>
        </w:rPr>
        <w:t xml:space="preserve"> </w:t>
      </w:r>
      <w:r w:rsidRPr="0073578B" w:rsidR="005E28B8">
        <w:rPr>
          <w:rFonts w:ascii="Arial" w:hAnsi="Arial" w:cs="Arial"/>
          <w:sz w:val="24"/>
          <w:szCs w:val="24"/>
        </w:rPr>
        <w:t xml:space="preserve"> </w:t>
      </w:r>
      <w:r w:rsidRPr="0073578B" w:rsidR="00650C69">
        <w:rPr>
          <w:rFonts w:ascii="Arial" w:hAnsi="Arial" w:cs="Arial"/>
          <w:sz w:val="24"/>
          <w:szCs w:val="24"/>
        </w:rPr>
        <w:t xml:space="preserve"> </w:t>
      </w:r>
    </w:p>
    <w:p w:rsidRPr="0073578B" w:rsidR="00EE7946" w:rsidP="005E5E2C" w:rsidRDefault="00EE7946" w14:paraId="21AD8531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73578B" w:rsidR="00EE7946" w:rsidP="005E5E2C" w:rsidRDefault="0071526D" w14:paraId="366C538E" w14:textId="33D6F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</w:r>
      <w:r w:rsidRPr="0073578B" w:rsidR="000D55A2">
        <w:rPr>
          <w:rFonts w:ascii="Arial" w:hAnsi="Arial" w:cs="Arial"/>
          <w:sz w:val="24"/>
          <w:szCs w:val="24"/>
        </w:rPr>
        <w:t xml:space="preserve">Žalba </w:t>
      </w:r>
      <w:r w:rsidRPr="0073578B" w:rsidR="00FB4A6B">
        <w:rPr>
          <w:rFonts w:ascii="Arial" w:hAnsi="Arial" w:cs="Arial"/>
          <w:sz w:val="24"/>
          <w:szCs w:val="24"/>
        </w:rPr>
        <w:t>ni</w:t>
      </w:r>
      <w:r w:rsidRPr="0073578B" w:rsidR="000D55A2">
        <w:rPr>
          <w:rFonts w:ascii="Arial" w:hAnsi="Arial" w:cs="Arial"/>
          <w:sz w:val="24"/>
          <w:szCs w:val="24"/>
        </w:rPr>
        <w:t>je osnovana.</w:t>
      </w:r>
    </w:p>
    <w:p w:rsidR="0073578B" w:rsidP="005E5E2C" w:rsidRDefault="0073578B" w14:paraId="257799B5" w14:textId="77777777">
      <w:pPr>
        <w:jc w:val="both"/>
        <w:rPr>
          <w:rFonts w:ascii="Arial" w:hAnsi="Arial" w:cs="Arial"/>
          <w:sz w:val="24"/>
          <w:szCs w:val="24"/>
        </w:rPr>
      </w:pPr>
    </w:p>
    <w:p w:rsidR="0031124F" w:rsidP="005E5E2C" w:rsidRDefault="0071526D" w14:paraId="32F5DDBB" w14:textId="748A23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</w:r>
      <w:r w:rsidRPr="0073578B" w:rsidR="008B2DA6">
        <w:rPr>
          <w:rFonts w:ascii="Arial" w:hAnsi="Arial" w:cs="Arial"/>
          <w:sz w:val="24"/>
          <w:szCs w:val="24"/>
        </w:rPr>
        <w:t>Pravilno je prvostupanjski sud</w:t>
      </w:r>
      <w:r w:rsidRPr="0073578B" w:rsidR="00B301B0">
        <w:rPr>
          <w:rFonts w:ascii="Arial" w:hAnsi="Arial" w:cs="Arial"/>
          <w:sz w:val="24"/>
          <w:szCs w:val="24"/>
        </w:rPr>
        <w:t>,</w:t>
      </w:r>
      <w:r w:rsidRPr="0073578B" w:rsidR="00B41EC7">
        <w:rPr>
          <w:rFonts w:ascii="Arial" w:hAnsi="Arial" w:cs="Arial"/>
          <w:sz w:val="24"/>
          <w:szCs w:val="24"/>
        </w:rPr>
        <w:t xml:space="preserve"> </w:t>
      </w:r>
      <w:r w:rsidRPr="0073578B" w:rsidR="00A82385">
        <w:rPr>
          <w:rFonts w:ascii="Arial" w:hAnsi="Arial" w:cs="Arial"/>
          <w:sz w:val="24"/>
          <w:szCs w:val="24"/>
        </w:rPr>
        <w:t xml:space="preserve">zaključio kako je za izricanjem zaštitnih mjera iz čl. 13. t. 2. i 3. Zakona o zaštiti od nasilja, prije pokretanja postupka sukladno čl. 14. st. 2. Istog Zakona , a na prijedlog žrtve, potrebno saslušati žrtvu i osobu protiv koje se traži izricanje zaštitne mjere i to ukoliko sud raspolaže potrebnim podacima. </w:t>
      </w:r>
      <w:proofErr w:type="spellStart"/>
      <w:r w:rsidRPr="0073578B" w:rsidR="00A82385">
        <w:rPr>
          <w:rFonts w:ascii="Arial" w:hAnsi="Arial" w:cs="Arial"/>
          <w:sz w:val="24"/>
          <w:szCs w:val="24"/>
        </w:rPr>
        <w:t>Predlagateljica</w:t>
      </w:r>
      <w:proofErr w:type="spellEnd"/>
      <w:r w:rsidRPr="0073578B" w:rsidR="00A82385">
        <w:rPr>
          <w:rFonts w:ascii="Arial" w:hAnsi="Arial" w:cs="Arial"/>
          <w:sz w:val="24"/>
          <w:szCs w:val="24"/>
        </w:rPr>
        <w:t xml:space="preserve"> u svom zahtjevu ne navodi osobne podatke za identifikaciju osobe protiv koje podnosi prijedlog, osim imena i prezimena i državljanstva, pa sud nije mogao pozvati na saslušanje stranke i to u roku od 24 sata od podnošenja prijedloga, s obzirom  podatci </w:t>
      </w:r>
      <w:r w:rsidRPr="0073578B" w:rsidR="0031124F">
        <w:rPr>
          <w:rFonts w:ascii="Arial" w:hAnsi="Arial" w:cs="Arial"/>
          <w:sz w:val="24"/>
          <w:szCs w:val="24"/>
        </w:rPr>
        <w:t xml:space="preserve">nisu potpuni. Nadalje, </w:t>
      </w:r>
      <w:proofErr w:type="spellStart"/>
      <w:r w:rsidRPr="0073578B" w:rsidR="0031124F">
        <w:rPr>
          <w:rFonts w:ascii="Arial" w:hAnsi="Arial" w:cs="Arial"/>
          <w:sz w:val="24"/>
          <w:szCs w:val="24"/>
        </w:rPr>
        <w:t>predlagateljica</w:t>
      </w:r>
      <w:proofErr w:type="spellEnd"/>
      <w:r w:rsidRPr="0073578B" w:rsidR="0031124F">
        <w:rPr>
          <w:rFonts w:ascii="Arial" w:hAnsi="Arial" w:cs="Arial"/>
          <w:sz w:val="24"/>
          <w:szCs w:val="24"/>
        </w:rPr>
        <w:t xml:space="preserve"> nije precizirala u svom zahtjevu konkretno na koje dijete traži zabranu približavanja i kontakta.</w:t>
      </w:r>
    </w:p>
    <w:p w:rsidRPr="0073578B" w:rsidR="00415BD3" w:rsidP="005E5E2C" w:rsidRDefault="00415BD3" w14:paraId="00E3F9F2" w14:textId="77777777">
      <w:pPr>
        <w:jc w:val="both"/>
        <w:rPr>
          <w:rFonts w:ascii="Arial" w:hAnsi="Arial" w:cs="Arial"/>
          <w:sz w:val="24"/>
          <w:szCs w:val="24"/>
        </w:rPr>
      </w:pPr>
    </w:p>
    <w:p w:rsidRPr="0073578B" w:rsidR="003237F7" w:rsidP="005E5E2C" w:rsidRDefault="0071526D" w14:paraId="1D482E65" w14:textId="285C61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</w:t>
      </w:r>
      <w:r>
        <w:rPr>
          <w:rFonts w:ascii="Arial" w:hAnsi="Arial" w:cs="Arial"/>
          <w:sz w:val="24"/>
          <w:szCs w:val="24"/>
        </w:rPr>
        <w:tab/>
      </w:r>
      <w:r w:rsidRPr="0073578B" w:rsidR="0031124F">
        <w:rPr>
          <w:rFonts w:ascii="Arial" w:hAnsi="Arial" w:cs="Arial"/>
          <w:sz w:val="24"/>
          <w:szCs w:val="24"/>
        </w:rPr>
        <w:t xml:space="preserve">Pravilno je prvostupanjski sud upozorio </w:t>
      </w:r>
      <w:proofErr w:type="spellStart"/>
      <w:r w:rsidRPr="0073578B" w:rsidR="0031124F">
        <w:rPr>
          <w:rFonts w:ascii="Arial" w:hAnsi="Arial" w:cs="Arial"/>
          <w:sz w:val="24"/>
          <w:szCs w:val="24"/>
        </w:rPr>
        <w:t>predlagateljicu</w:t>
      </w:r>
      <w:proofErr w:type="spellEnd"/>
      <w:r w:rsidRPr="0073578B" w:rsidR="0031124F">
        <w:rPr>
          <w:rFonts w:ascii="Arial" w:hAnsi="Arial" w:cs="Arial"/>
          <w:sz w:val="24"/>
          <w:szCs w:val="24"/>
        </w:rPr>
        <w:t xml:space="preserve"> Aniku Avila da predložena zabrana samovoljnog preuzimanja ili premještanja djeteta bez odobrenja majke, nije zaštitna mjera predviđena Zakonom o zaštiti od nasilja u obitelji niti Prekršajnim zakonom, pa samim time nije niti u nadležnosti ovog suda, jednako kao i osiguranje i potvrđivanje provedbe zabrane izlaska iz RH za dijete što je nadležnost izvršne vlasti. </w:t>
      </w:r>
      <w:r w:rsidRPr="0073578B" w:rsidR="002E4034">
        <w:rPr>
          <w:rFonts w:ascii="Arial" w:hAnsi="Arial" w:cs="Arial"/>
          <w:sz w:val="24"/>
          <w:szCs w:val="24"/>
        </w:rPr>
        <w:t xml:space="preserve"> </w:t>
      </w:r>
    </w:p>
    <w:p w:rsidRPr="0073578B" w:rsidR="00FD628B" w:rsidP="005E5E2C" w:rsidRDefault="00FD628B" w14:paraId="75289BE6" w14:textId="77777777">
      <w:pPr>
        <w:jc w:val="both"/>
        <w:rPr>
          <w:rFonts w:ascii="Arial" w:hAnsi="Arial" w:cs="Arial"/>
          <w:sz w:val="24"/>
          <w:szCs w:val="24"/>
        </w:rPr>
      </w:pPr>
    </w:p>
    <w:p w:rsidRPr="0073578B" w:rsidR="009C3E29" w:rsidP="005E5E2C" w:rsidRDefault="0071526D" w14:paraId="31F1C423" w14:textId="1198BE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</w:r>
      <w:r w:rsidRPr="0073578B" w:rsidR="0031124F">
        <w:rPr>
          <w:rFonts w:ascii="Arial" w:hAnsi="Arial" w:cs="Arial"/>
          <w:sz w:val="24"/>
          <w:szCs w:val="24"/>
        </w:rPr>
        <w:t>Dakle,</w:t>
      </w:r>
      <w:r w:rsidRPr="0073578B" w:rsidR="009C3E29">
        <w:rPr>
          <w:rFonts w:ascii="Arial" w:hAnsi="Arial" w:cs="Arial"/>
          <w:sz w:val="24"/>
          <w:szCs w:val="24"/>
        </w:rPr>
        <w:t xml:space="preserve"> obrazloženje</w:t>
      </w:r>
      <w:r w:rsidRPr="0073578B" w:rsidR="0031124F">
        <w:rPr>
          <w:rFonts w:ascii="Arial" w:hAnsi="Arial" w:cs="Arial"/>
          <w:sz w:val="24"/>
          <w:szCs w:val="24"/>
        </w:rPr>
        <w:t xml:space="preserve"> prvostupanjskog suda</w:t>
      </w:r>
      <w:r w:rsidRPr="0073578B" w:rsidR="009C3E29">
        <w:rPr>
          <w:rFonts w:ascii="Arial" w:hAnsi="Arial" w:cs="Arial"/>
          <w:sz w:val="24"/>
          <w:szCs w:val="24"/>
        </w:rPr>
        <w:t xml:space="preserve"> </w:t>
      </w:r>
      <w:r w:rsidRPr="0073578B" w:rsidR="00434D2D">
        <w:rPr>
          <w:rFonts w:ascii="Arial" w:hAnsi="Arial" w:cs="Arial"/>
          <w:sz w:val="24"/>
          <w:szCs w:val="24"/>
        </w:rPr>
        <w:t xml:space="preserve">u cijelosti </w:t>
      </w:r>
      <w:r w:rsidRPr="0073578B" w:rsidR="009C3E29">
        <w:rPr>
          <w:rFonts w:ascii="Arial" w:hAnsi="Arial" w:cs="Arial"/>
          <w:sz w:val="24"/>
          <w:szCs w:val="24"/>
        </w:rPr>
        <w:t xml:space="preserve">prihvaća i ovaj Sud, </w:t>
      </w:r>
      <w:r w:rsidRPr="0073578B" w:rsidR="002E4034">
        <w:rPr>
          <w:rFonts w:ascii="Arial" w:hAnsi="Arial" w:cs="Arial"/>
          <w:sz w:val="24"/>
          <w:szCs w:val="24"/>
        </w:rPr>
        <w:t xml:space="preserve">smatrajući </w:t>
      </w:r>
      <w:r w:rsidRPr="0073578B" w:rsidR="009C3E29">
        <w:rPr>
          <w:rFonts w:ascii="Arial" w:hAnsi="Arial" w:cs="Arial"/>
          <w:sz w:val="24"/>
          <w:szCs w:val="24"/>
        </w:rPr>
        <w:t xml:space="preserve">da su izneseni razlozi, zbog kojih </w:t>
      </w:r>
      <w:r w:rsidRPr="0073578B" w:rsidR="0031124F">
        <w:rPr>
          <w:rFonts w:ascii="Arial" w:hAnsi="Arial" w:cs="Arial"/>
          <w:sz w:val="24"/>
          <w:szCs w:val="24"/>
        </w:rPr>
        <w:t>je odbijen zahtjev Anike Avila za izricanjem zaštitnih mjera, u potpunosti zakonit i pravilan.</w:t>
      </w:r>
    </w:p>
    <w:p w:rsidRPr="0073578B" w:rsidR="00650C69" w:rsidP="005E5E2C" w:rsidRDefault="00650C69" w14:paraId="22FE36AD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73578B" w:rsidR="00FB4A6B" w:rsidP="005E5E2C" w:rsidRDefault="0071526D" w14:paraId="1C0848E2" w14:textId="2AA673C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</w:r>
      <w:r w:rsidRPr="0073578B" w:rsidR="00434D2D">
        <w:rPr>
          <w:rFonts w:ascii="Arial" w:hAnsi="Arial" w:cs="Arial"/>
          <w:sz w:val="24"/>
          <w:szCs w:val="24"/>
        </w:rPr>
        <w:t>I</w:t>
      </w:r>
      <w:r w:rsidRPr="0073578B" w:rsidR="00FB4A6B">
        <w:rPr>
          <w:rFonts w:ascii="Arial" w:hAnsi="Arial" w:cs="Arial"/>
          <w:sz w:val="24"/>
          <w:szCs w:val="24"/>
        </w:rPr>
        <w:t>z navedenih razloga, odlučeno je kao u izreci ovog rješenja.</w:t>
      </w:r>
    </w:p>
    <w:p w:rsidRPr="0073578B" w:rsidR="005A66B5" w:rsidP="005E5E2C" w:rsidRDefault="005A66B5" w14:paraId="3EF6B503" w14:textId="77777777">
      <w:pPr>
        <w:jc w:val="both"/>
        <w:rPr>
          <w:rFonts w:ascii="Arial" w:hAnsi="Arial" w:cs="Arial"/>
          <w:sz w:val="24"/>
          <w:szCs w:val="24"/>
        </w:rPr>
      </w:pPr>
    </w:p>
    <w:p w:rsidRPr="0073578B" w:rsidR="009A3287" w:rsidP="005E5E2C" w:rsidRDefault="001E38A5" w14:paraId="198B0983" w14:textId="03FA6B5E">
      <w:pPr>
        <w:jc w:val="center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>U Zagrebu</w:t>
      </w:r>
      <w:r w:rsidR="005E5E2C">
        <w:rPr>
          <w:rFonts w:ascii="Arial" w:hAnsi="Arial" w:cs="Arial"/>
          <w:sz w:val="24"/>
          <w:szCs w:val="24"/>
        </w:rPr>
        <w:t xml:space="preserve"> 18. ožujka 2026.</w:t>
      </w:r>
    </w:p>
    <w:p w:rsidRPr="0073578B" w:rsidR="00DB597D" w:rsidP="005E5E2C" w:rsidRDefault="00DB597D" w14:paraId="05F89CC4" w14:textId="77777777">
      <w:pPr>
        <w:ind w:left="1440" w:firstLine="720"/>
        <w:jc w:val="both"/>
        <w:rPr>
          <w:rFonts w:ascii="Arial" w:hAnsi="Arial" w:cs="Arial"/>
          <w:sz w:val="24"/>
          <w:szCs w:val="24"/>
        </w:rPr>
      </w:pPr>
    </w:p>
    <w:p w:rsidR="009A3287" w:rsidP="005E5E2C" w:rsidRDefault="009A3287" w14:paraId="2DA2CB31" w14:textId="77777777">
      <w:pPr>
        <w:jc w:val="both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 xml:space="preserve">  </w:t>
      </w:r>
    </w:p>
    <w:tbl>
      <w:tblPr>
        <w:tblW w:w="0" w:type="auto"/>
        <w:jc w:val="center"/>
        <w:tblLook w:firstRow="1" w:lastRow="0" w:firstColumn="1" w:lastColumn="0" w:noHBand="0" w:noVBand="1" w:val="04A0"/>
      </w:tblPr>
      <w:tblGrid>
        <w:gridCol w:w="3096"/>
        <w:gridCol w:w="3096"/>
        <w:gridCol w:w="3096"/>
      </w:tblGrid>
      <w:tr w:rsidR="00B66588" w14:paraId="4E5ADC4A" w14:textId="77777777">
        <w:trPr>
          <w:jc w:val="center"/>
        </w:trPr>
        <w:tc>
          <w:tcPr>
            <w:tcW w:w="3096" w:type="dxa"/>
            <w:shd w:val="clear" w:color="auto" w:fill="auto"/>
          </w:tcPr>
          <w:p w:rsidR="0071526D" w:rsidP="005E5E2C" w:rsidRDefault="0071526D" w14:paraId="33749C5F" w14:textId="5FC5EF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="0071526D" w:rsidP="005E5E2C" w:rsidRDefault="0071526D" w14:paraId="1B9FA50E" w14:textId="1A91F9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71526D" w:rsidP="005E5E2C" w:rsidRDefault="0071526D" w14:paraId="568BDAEF" w14:textId="73F4AD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Predsjednica vijeća:</w:t>
            </w:r>
          </w:p>
        </w:tc>
      </w:tr>
      <w:tr w:rsidR="00B66588" w14:paraId="6066A6A4" w14:textId="77777777">
        <w:trPr>
          <w:jc w:val="center"/>
        </w:trPr>
        <w:tc>
          <w:tcPr>
            <w:tcW w:w="3096" w:type="dxa"/>
            <w:shd w:val="clear" w:color="auto" w:fill="auto"/>
          </w:tcPr>
          <w:p w:rsidR="0071526D" w:rsidP="005E5E2C" w:rsidRDefault="0071526D" w14:paraId="0EC1D814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71526D" w:rsidP="005E5E2C" w:rsidRDefault="0071526D" w14:paraId="3D8B3EE6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71526D" w:rsidP="005E5E2C" w:rsidRDefault="0071526D" w14:paraId="21F8C9E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588" w14:paraId="32A87E5A" w14:textId="77777777">
        <w:trPr>
          <w:jc w:val="center"/>
        </w:trPr>
        <w:tc>
          <w:tcPr>
            <w:tcW w:w="3096" w:type="dxa"/>
            <w:shd w:val="clear" w:color="auto" w:fill="auto"/>
          </w:tcPr>
          <w:p w:rsidR="0071526D" w:rsidP="005E5E2C" w:rsidRDefault="0071526D" w14:paraId="5D13C7DB" w14:textId="714790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Ivica Ožbolt, v.r.</w:t>
            </w:r>
          </w:p>
        </w:tc>
        <w:tc>
          <w:tcPr>
            <w:tcW w:w="3096" w:type="dxa"/>
            <w:shd w:val="clear" w:color="auto" w:fill="auto"/>
          </w:tcPr>
          <w:p w:rsidR="0071526D" w:rsidP="005E5E2C" w:rsidRDefault="0071526D" w14:paraId="5AE6F413" w14:textId="5236C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71526D" w:rsidP="005E5E2C" w:rsidRDefault="0071526D" w14:paraId="692E5CBC" w14:textId="0BDB27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Anđa Ćorluka, v.r.</w:t>
            </w:r>
          </w:p>
        </w:tc>
      </w:tr>
    </w:tbl>
    <w:p w:rsidRPr="0073578B" w:rsidR="00DB597D" w:rsidP="005E5E2C" w:rsidRDefault="00DB597D" w14:paraId="2C967B74" w14:textId="16D124DD">
      <w:pPr>
        <w:jc w:val="both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ab/>
      </w:r>
    </w:p>
    <w:p w:rsidRPr="0073578B" w:rsidR="00DB597D" w:rsidP="005E5E2C" w:rsidRDefault="00DB597D" w14:paraId="240AC957" w14:textId="77777777">
      <w:pPr>
        <w:jc w:val="both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Pr="0073578B" w:rsidR="00A019C6">
        <w:rPr>
          <w:rFonts w:ascii="Arial" w:hAnsi="Arial" w:cs="Arial"/>
          <w:sz w:val="24"/>
          <w:szCs w:val="24"/>
        </w:rPr>
        <w:t xml:space="preserve">                               </w:t>
      </w:r>
    </w:p>
    <w:p w:rsidRPr="0073578B" w:rsidR="00FE0A9B" w:rsidP="005E5E2C" w:rsidRDefault="00DB597D" w14:paraId="4CDACAEC" w14:textId="45FBA8E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3578B">
        <w:rPr>
          <w:rFonts w:ascii="Arial" w:hAnsi="Arial" w:cs="Arial"/>
          <w:sz w:val="24"/>
          <w:szCs w:val="24"/>
        </w:rPr>
        <w:t xml:space="preserve">  </w:t>
      </w:r>
      <w:r w:rsidRPr="0073578B" w:rsidR="00215E0B">
        <w:rPr>
          <w:rFonts w:ascii="Arial" w:hAnsi="Arial" w:cs="Arial"/>
          <w:sz w:val="24"/>
          <w:szCs w:val="24"/>
        </w:rPr>
        <w:t>Rješenje</w:t>
      </w:r>
      <w:r w:rsidRPr="0073578B" w:rsidR="0001405F">
        <w:rPr>
          <w:rFonts w:ascii="Arial" w:hAnsi="Arial" w:cs="Arial"/>
          <w:sz w:val="24"/>
          <w:szCs w:val="24"/>
        </w:rPr>
        <w:t xml:space="preserve"> se dostavlja</w:t>
      </w:r>
      <w:r w:rsidRPr="0073578B">
        <w:rPr>
          <w:rFonts w:ascii="Arial" w:hAnsi="Arial" w:cs="Arial"/>
          <w:sz w:val="24"/>
          <w:szCs w:val="24"/>
        </w:rPr>
        <w:t xml:space="preserve"> </w:t>
      </w:r>
      <w:r w:rsidRPr="0073578B" w:rsidR="00026CFF">
        <w:rPr>
          <w:rFonts w:ascii="Arial" w:hAnsi="Arial" w:cs="Arial"/>
          <w:sz w:val="24"/>
          <w:szCs w:val="24"/>
        </w:rPr>
        <w:t>Općinskom</w:t>
      </w:r>
      <w:r w:rsidRPr="0073578B" w:rsidR="00C964F8">
        <w:rPr>
          <w:rFonts w:ascii="Arial" w:hAnsi="Arial" w:cs="Arial"/>
          <w:sz w:val="24"/>
          <w:szCs w:val="24"/>
        </w:rPr>
        <w:t xml:space="preserve"> prekršajnom</w:t>
      </w:r>
      <w:r w:rsidRPr="0073578B" w:rsidR="00026CFF">
        <w:rPr>
          <w:rFonts w:ascii="Arial" w:hAnsi="Arial" w:cs="Arial"/>
          <w:sz w:val="24"/>
          <w:szCs w:val="24"/>
        </w:rPr>
        <w:t xml:space="preserve"> sudu u </w:t>
      </w:r>
      <w:r w:rsidRPr="0073578B" w:rsidR="0031124F">
        <w:rPr>
          <w:rFonts w:ascii="Arial" w:hAnsi="Arial" w:cs="Arial"/>
          <w:sz w:val="24"/>
          <w:szCs w:val="24"/>
        </w:rPr>
        <w:t>Zagrebu</w:t>
      </w:r>
      <w:r w:rsidRPr="0073578B" w:rsidR="00C912D0">
        <w:rPr>
          <w:rFonts w:ascii="Arial" w:hAnsi="Arial" w:cs="Arial"/>
          <w:sz w:val="24"/>
          <w:szCs w:val="24"/>
        </w:rPr>
        <w:t xml:space="preserve"> </w:t>
      </w:r>
      <w:r w:rsidRPr="0073578B">
        <w:rPr>
          <w:rFonts w:ascii="Arial" w:hAnsi="Arial" w:cs="Arial"/>
          <w:sz w:val="24"/>
          <w:szCs w:val="24"/>
        </w:rPr>
        <w:t xml:space="preserve">u </w:t>
      </w:r>
      <w:r w:rsidRPr="0073578B" w:rsidR="0031124F">
        <w:rPr>
          <w:rFonts w:ascii="Arial" w:hAnsi="Arial" w:cs="Arial"/>
          <w:sz w:val="24"/>
          <w:szCs w:val="24"/>
        </w:rPr>
        <w:t>3</w:t>
      </w:r>
      <w:r w:rsidRPr="007357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578B">
        <w:rPr>
          <w:rFonts w:ascii="Arial" w:hAnsi="Arial" w:cs="Arial"/>
          <w:sz w:val="24"/>
          <w:szCs w:val="24"/>
        </w:rPr>
        <w:t>otpravka</w:t>
      </w:r>
      <w:proofErr w:type="spellEnd"/>
      <w:r w:rsidRPr="0073578B">
        <w:rPr>
          <w:rFonts w:ascii="Arial" w:hAnsi="Arial" w:cs="Arial"/>
          <w:sz w:val="24"/>
          <w:szCs w:val="24"/>
        </w:rPr>
        <w:t>: za spis</w:t>
      </w:r>
      <w:r w:rsidRPr="0073578B" w:rsidR="0031124F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73578B" w:rsidR="0031124F">
        <w:rPr>
          <w:rFonts w:ascii="Arial" w:hAnsi="Arial" w:cs="Arial"/>
          <w:sz w:val="24"/>
          <w:szCs w:val="24"/>
        </w:rPr>
        <w:t>predlagateljicu</w:t>
      </w:r>
      <w:proofErr w:type="spellEnd"/>
      <w:r w:rsidRPr="0073578B">
        <w:rPr>
          <w:rFonts w:ascii="Arial" w:hAnsi="Arial" w:cs="Arial"/>
          <w:sz w:val="24"/>
          <w:szCs w:val="24"/>
        </w:rPr>
        <w:t>.</w:t>
      </w:r>
    </w:p>
    <w:p w:rsidRPr="0073578B" w:rsidR="00FE0A9B" w:rsidP="005E5E2C" w:rsidRDefault="00FE0A9B" w14:paraId="00A7A20B" w14:textId="77777777">
      <w:pPr>
        <w:jc w:val="both"/>
        <w:rPr>
          <w:rFonts w:ascii="Arial" w:hAnsi="Arial" w:cs="Arial"/>
          <w:sz w:val="24"/>
          <w:szCs w:val="24"/>
        </w:rPr>
      </w:pPr>
    </w:p>
    <w:p w:rsidRPr="0073578B" w:rsidR="00BE5534" w:rsidP="005E5E2C" w:rsidRDefault="00BE5534" w14:paraId="3A003F76" w14:textId="77777777">
      <w:pPr>
        <w:jc w:val="both"/>
        <w:rPr>
          <w:rFonts w:ascii="Arial" w:hAnsi="Arial" w:cs="Arial"/>
          <w:sz w:val="24"/>
          <w:szCs w:val="24"/>
        </w:rPr>
      </w:pPr>
    </w:p>
    <w:p w:rsidRPr="0073578B" w:rsidR="00DB597D" w:rsidP="005E5E2C" w:rsidRDefault="0071526D" w14:paraId="368F65F0" w14:textId="7BADB4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Pr="0071526D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71526D">
        <w:rPr>
          <w:rFonts w:ascii="Arial" w:hAnsi="Arial" w:cs="Arial"/>
          <w:sz w:val="24"/>
          <w:szCs w:val="24"/>
        </w:rPr>
        <w:t>otpravka</w:t>
      </w:r>
      <w:proofErr w:type="spellEnd"/>
      <w:r w:rsidRPr="0071526D">
        <w:rPr>
          <w:rFonts w:ascii="Arial" w:hAnsi="Arial" w:cs="Arial"/>
          <w:sz w:val="24"/>
          <w:szCs w:val="24"/>
        </w:rPr>
        <w:t xml:space="preserve"> – ovlašteni službenik</w:t>
      </w:r>
    </w:p>
    <w:p w:rsidRPr="0073578B" w:rsidR="00DB597D" w:rsidP="005E5E2C" w:rsidRDefault="0071526D" w14:paraId="364685D9" w14:textId="04D47F2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Pr="0073578B" w:rsidR="00DB597D">
        <w:rPr>
          <w:rFonts w:ascii="Arial" w:hAnsi="Arial" w:cs="Arial"/>
          <w:sz w:val="24"/>
          <w:szCs w:val="24"/>
        </w:rPr>
        <w:t>Upraviteljica</w:t>
      </w:r>
      <w:r w:rsidRPr="0073578B" w:rsidR="002F689A">
        <w:rPr>
          <w:rFonts w:ascii="Arial" w:hAnsi="Arial" w:cs="Arial"/>
          <w:sz w:val="24"/>
          <w:szCs w:val="24"/>
        </w:rPr>
        <w:t xml:space="preserve"> zajedničke</w:t>
      </w:r>
      <w:r w:rsidRPr="0073578B" w:rsidR="00DB597D">
        <w:rPr>
          <w:rFonts w:ascii="Arial" w:hAnsi="Arial" w:cs="Arial"/>
          <w:sz w:val="24"/>
          <w:szCs w:val="24"/>
        </w:rPr>
        <w:t xml:space="preserve"> sudske pisarnice:</w:t>
      </w:r>
    </w:p>
    <w:p w:rsidR="0071526D" w:rsidP="005E5E2C" w:rsidRDefault="0071526D" w14:paraId="3357B8B3" w14:textId="77777777">
      <w:pPr>
        <w:jc w:val="center"/>
        <w:rPr>
          <w:rFonts w:ascii="Arial" w:hAnsi="Arial" w:cs="Arial"/>
          <w:sz w:val="24"/>
          <w:szCs w:val="24"/>
        </w:rPr>
      </w:pPr>
    </w:p>
    <w:p w:rsidRPr="0073578B" w:rsidR="000D55A2" w:rsidP="005E5E2C" w:rsidRDefault="0071526D" w14:paraId="4A89B19E" w14:textId="2BA83AC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Pr="0073578B" w:rsidR="009C7BFC">
        <w:rPr>
          <w:rFonts w:ascii="Arial" w:hAnsi="Arial" w:cs="Arial"/>
          <w:sz w:val="24"/>
          <w:szCs w:val="24"/>
        </w:rPr>
        <w:t>Edita Vrkljan</w:t>
      </w:r>
    </w:p>
    <w:sectPr w:rsidRPr="0073578B" w:rsidR="000D55A2" w:rsidSect="0071526D">
      <w:headerReference w:type="default" r:id="rId10"/>
      <w:pgSz w:w="11906" w:h="16838" w:code="9"/>
      <w:pgMar w:top="1417" w:right="1417" w:bottom="1417" w:left="1417" w:header="709" w:footer="709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0A51" w:rsidRDefault="00900A51" w14:paraId="01375EC2" w14:textId="77777777">
      <w:r>
        <w:separator/>
      </w:r>
    </w:p>
  </w:endnote>
  <w:endnote w:type="continuationSeparator" w:id="0">
    <w:p w:rsidR="00900A51" w:rsidRDefault="00900A51" w14:paraId="208C831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0A51" w:rsidRDefault="00900A51" w14:paraId="66FC931F" w14:textId="77777777">
      <w:r>
        <w:separator/>
      </w:r>
    </w:p>
  </w:footnote>
  <w:footnote w:type="continuationSeparator" w:id="0">
    <w:p w:rsidR="00900A51" w:rsidRDefault="00900A51" w14:paraId="0E861DC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1526D" w:rsidR="000D55A2" w:rsidRDefault="000D55A2" w14:paraId="6CCF6759" w14:textId="77777777">
    <w:pPr>
      <w:pStyle w:val="Zaglavlje"/>
      <w:jc w:val="center"/>
      <w:rPr>
        <w:rFonts w:ascii="Arial" w:hAnsi="Arial" w:cs="Arial"/>
        <w:sz w:val="24"/>
        <w:szCs w:val="24"/>
      </w:rPr>
    </w:pPr>
    <w:r w:rsidRPr="0071526D">
      <w:rPr>
        <w:rFonts w:ascii="Arial" w:hAnsi="Arial" w:cs="Arial"/>
        <w:snapToGrid w:val="false"/>
        <w:sz w:val="24"/>
        <w:szCs w:val="24"/>
      </w:rPr>
      <w:t xml:space="preserve">- </w:t>
    </w:r>
    <w:r w:rsidRPr="0071526D">
      <w:rPr>
        <w:rFonts w:ascii="Arial" w:hAnsi="Arial" w:cs="Arial"/>
        <w:snapToGrid w:val="false"/>
        <w:sz w:val="24"/>
        <w:szCs w:val="24"/>
      </w:rPr>
      <w:fldChar w:fldCharType="begin"/>
    </w:r>
    <w:r w:rsidRPr="0071526D">
      <w:rPr>
        <w:rFonts w:ascii="Arial" w:hAnsi="Arial" w:cs="Arial"/>
        <w:snapToGrid w:val="false"/>
        <w:sz w:val="24"/>
        <w:szCs w:val="24"/>
      </w:rPr>
      <w:instrText xml:space="preserve"> PAGE </w:instrText>
    </w:r>
    <w:r w:rsidRPr="0071526D">
      <w:rPr>
        <w:rFonts w:ascii="Arial" w:hAnsi="Arial" w:cs="Arial"/>
        <w:snapToGrid w:val="false"/>
        <w:sz w:val="24"/>
        <w:szCs w:val="24"/>
      </w:rPr>
      <w:fldChar w:fldCharType="separate"/>
    </w:r>
    <w:r w:rsidRPr="0071526D" w:rsidR="00902649">
      <w:rPr>
        <w:rFonts w:ascii="Arial" w:hAnsi="Arial" w:cs="Arial"/>
        <w:noProof/>
        <w:snapToGrid w:val="false"/>
        <w:sz w:val="24"/>
        <w:szCs w:val="24"/>
      </w:rPr>
      <w:t>3</w:t>
    </w:r>
    <w:r w:rsidRPr="0071526D">
      <w:rPr>
        <w:rFonts w:ascii="Arial" w:hAnsi="Arial" w:cs="Arial"/>
        <w:snapToGrid w:val="false"/>
        <w:sz w:val="24"/>
        <w:szCs w:val="24"/>
      </w:rPr>
      <w:fldChar w:fldCharType="end"/>
    </w:r>
    <w:r w:rsidRPr="0071526D">
      <w:rPr>
        <w:rFonts w:ascii="Arial" w:hAnsi="Arial" w:cs="Arial"/>
        <w:snapToGrid w:val="false"/>
        <w:sz w:val="24"/>
        <w:szCs w:val="24"/>
      </w:rPr>
      <w:t xml:space="preserve"> -</w:t>
    </w:r>
  </w:p>
  <w:p w:rsidRPr="0071526D" w:rsidR="000D55A2" w:rsidP="0071526D" w:rsidRDefault="00CA55D8" w14:paraId="50C40F0B" w14:textId="358499D2">
    <w:pPr>
      <w:pStyle w:val="Zaglavlje"/>
      <w:jc w:val="right"/>
      <w:rPr>
        <w:rFonts w:ascii="Arial" w:hAnsi="Arial" w:cs="Arial"/>
        <w:sz w:val="24"/>
        <w:szCs w:val="24"/>
      </w:rPr>
    </w:pPr>
    <w:r w:rsidRPr="0071526D">
      <w:rPr>
        <w:rFonts w:ascii="Arial" w:hAnsi="Arial" w:cs="Arial"/>
        <w:sz w:val="24"/>
        <w:szCs w:val="24"/>
      </w:rPr>
      <w:t>Broj: IR</w:t>
    </w:r>
    <w:r w:rsidRPr="0071526D" w:rsidR="000D55A2">
      <w:rPr>
        <w:rFonts w:ascii="Arial" w:hAnsi="Arial" w:cs="Arial"/>
        <w:sz w:val="24"/>
        <w:szCs w:val="24"/>
      </w:rPr>
      <w:t>-</w:t>
    </w:r>
    <w:r w:rsidR="0071526D">
      <w:rPr>
        <w:rFonts w:ascii="Arial" w:hAnsi="Arial" w:cs="Arial"/>
        <w:sz w:val="24"/>
        <w:szCs w:val="24"/>
      </w:rPr>
      <w:t>30</w:t>
    </w:r>
    <w:r w:rsidRPr="0071526D" w:rsidR="003D4EEB">
      <w:rPr>
        <w:rFonts w:ascii="Arial" w:hAnsi="Arial" w:cs="Arial"/>
        <w:sz w:val="24"/>
        <w:szCs w:val="24"/>
      </w:rPr>
      <w:t>/20</w:t>
    </w:r>
    <w:r w:rsidR="0071526D">
      <w:rPr>
        <w:rFonts w:ascii="Arial" w:hAnsi="Arial" w:cs="Arial"/>
        <w:sz w:val="24"/>
        <w:szCs w:val="24"/>
      </w:rPr>
      <w:t>2</w:t>
    </w:r>
    <w:r w:rsidRPr="0071526D" w:rsidR="00240B45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1464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20EF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3E487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92C5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1AE57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7A349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E7BA8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87566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3AF4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DED4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2925275E"/>
    <w:multiLevelType w:val="hybridMultilevel"/>
    <w:tmpl w:val="A984A05E"/>
    <w:lvl w:ilvl="0" w:tplc="7E5E7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7B7CFF"/>
    <w:multiLevelType w:val="hybridMultilevel"/>
    <w:tmpl w:val="0D7A5986"/>
    <w:lvl w:ilvl="0" w:tplc="99D409E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7D4D"/>
    <w:rsid w:val="00001128"/>
    <w:rsid w:val="00010A45"/>
    <w:rsid w:val="00013594"/>
    <w:rsid w:val="0001405F"/>
    <w:rsid w:val="00017340"/>
    <w:rsid w:val="0002435C"/>
    <w:rsid w:val="00026CFF"/>
    <w:rsid w:val="00027057"/>
    <w:rsid w:val="00031F80"/>
    <w:rsid w:val="00035F68"/>
    <w:rsid w:val="0004373A"/>
    <w:rsid w:val="00043911"/>
    <w:rsid w:val="00052358"/>
    <w:rsid w:val="000533EC"/>
    <w:rsid w:val="000603D5"/>
    <w:rsid w:val="000611C5"/>
    <w:rsid w:val="00087D7A"/>
    <w:rsid w:val="00092059"/>
    <w:rsid w:val="000B0F1D"/>
    <w:rsid w:val="000B4209"/>
    <w:rsid w:val="000B6481"/>
    <w:rsid w:val="000C09B8"/>
    <w:rsid w:val="000D55A2"/>
    <w:rsid w:val="000F2030"/>
    <w:rsid w:val="000F69F8"/>
    <w:rsid w:val="001065C5"/>
    <w:rsid w:val="0010790E"/>
    <w:rsid w:val="001159C8"/>
    <w:rsid w:val="00120388"/>
    <w:rsid w:val="001240F2"/>
    <w:rsid w:val="0012427F"/>
    <w:rsid w:val="00124CF0"/>
    <w:rsid w:val="00124DEC"/>
    <w:rsid w:val="00125FE7"/>
    <w:rsid w:val="00141BF8"/>
    <w:rsid w:val="001512F5"/>
    <w:rsid w:val="001711F9"/>
    <w:rsid w:val="00175803"/>
    <w:rsid w:val="00176CE8"/>
    <w:rsid w:val="00176E51"/>
    <w:rsid w:val="00183BA4"/>
    <w:rsid w:val="001A2E33"/>
    <w:rsid w:val="001B1072"/>
    <w:rsid w:val="001B28FC"/>
    <w:rsid w:val="001B2D88"/>
    <w:rsid w:val="001D1DC3"/>
    <w:rsid w:val="001E38A5"/>
    <w:rsid w:val="001E48A5"/>
    <w:rsid w:val="001F311D"/>
    <w:rsid w:val="0020047C"/>
    <w:rsid w:val="00200D35"/>
    <w:rsid w:val="0020218F"/>
    <w:rsid w:val="00207418"/>
    <w:rsid w:val="00207896"/>
    <w:rsid w:val="00215E0B"/>
    <w:rsid w:val="0021666D"/>
    <w:rsid w:val="00223246"/>
    <w:rsid w:val="002251CF"/>
    <w:rsid w:val="00230BDA"/>
    <w:rsid w:val="002315FB"/>
    <w:rsid w:val="002325F3"/>
    <w:rsid w:val="00233686"/>
    <w:rsid w:val="0023498B"/>
    <w:rsid w:val="00240B45"/>
    <w:rsid w:val="00251CEC"/>
    <w:rsid w:val="002A3090"/>
    <w:rsid w:val="002A38D3"/>
    <w:rsid w:val="002B3885"/>
    <w:rsid w:val="002B54EF"/>
    <w:rsid w:val="002C6FA6"/>
    <w:rsid w:val="002C7755"/>
    <w:rsid w:val="002D0B7A"/>
    <w:rsid w:val="002E1D4A"/>
    <w:rsid w:val="002E4034"/>
    <w:rsid w:val="002E513D"/>
    <w:rsid w:val="002F19C9"/>
    <w:rsid w:val="002F4DAC"/>
    <w:rsid w:val="002F57E4"/>
    <w:rsid w:val="002F689A"/>
    <w:rsid w:val="00304690"/>
    <w:rsid w:val="0031124F"/>
    <w:rsid w:val="003140F2"/>
    <w:rsid w:val="00314B38"/>
    <w:rsid w:val="003237F7"/>
    <w:rsid w:val="003253B1"/>
    <w:rsid w:val="00332576"/>
    <w:rsid w:val="00346901"/>
    <w:rsid w:val="00351D73"/>
    <w:rsid w:val="00371CA3"/>
    <w:rsid w:val="00374CDF"/>
    <w:rsid w:val="003861B8"/>
    <w:rsid w:val="00391555"/>
    <w:rsid w:val="003A02D4"/>
    <w:rsid w:val="003A72F2"/>
    <w:rsid w:val="003B0FBF"/>
    <w:rsid w:val="003B42FC"/>
    <w:rsid w:val="003B5595"/>
    <w:rsid w:val="003C3CE9"/>
    <w:rsid w:val="003C6F5B"/>
    <w:rsid w:val="003C770E"/>
    <w:rsid w:val="003D00D8"/>
    <w:rsid w:val="003D374F"/>
    <w:rsid w:val="003D4EEB"/>
    <w:rsid w:val="00410EB1"/>
    <w:rsid w:val="00415BD3"/>
    <w:rsid w:val="00424ED0"/>
    <w:rsid w:val="004266BF"/>
    <w:rsid w:val="00434D2D"/>
    <w:rsid w:val="00445B42"/>
    <w:rsid w:val="00460EE8"/>
    <w:rsid w:val="00470453"/>
    <w:rsid w:val="004A5E13"/>
    <w:rsid w:val="004A66A4"/>
    <w:rsid w:val="004A673B"/>
    <w:rsid w:val="004B27DE"/>
    <w:rsid w:val="004B318C"/>
    <w:rsid w:val="004B3453"/>
    <w:rsid w:val="004C13D1"/>
    <w:rsid w:val="004D0BF8"/>
    <w:rsid w:val="004D61F1"/>
    <w:rsid w:val="004E5761"/>
    <w:rsid w:val="004E6E5F"/>
    <w:rsid w:val="004E6ED3"/>
    <w:rsid w:val="005003BA"/>
    <w:rsid w:val="005044D9"/>
    <w:rsid w:val="00512E33"/>
    <w:rsid w:val="005149B6"/>
    <w:rsid w:val="00517200"/>
    <w:rsid w:val="005179E2"/>
    <w:rsid w:val="005315F7"/>
    <w:rsid w:val="005400D7"/>
    <w:rsid w:val="00542E18"/>
    <w:rsid w:val="00547629"/>
    <w:rsid w:val="005531E7"/>
    <w:rsid w:val="00553756"/>
    <w:rsid w:val="00554F92"/>
    <w:rsid w:val="005577B0"/>
    <w:rsid w:val="0056085D"/>
    <w:rsid w:val="00563465"/>
    <w:rsid w:val="005635BC"/>
    <w:rsid w:val="005659DE"/>
    <w:rsid w:val="00574784"/>
    <w:rsid w:val="00581E32"/>
    <w:rsid w:val="005845AD"/>
    <w:rsid w:val="00585C65"/>
    <w:rsid w:val="005876CF"/>
    <w:rsid w:val="00587A0E"/>
    <w:rsid w:val="00592DB9"/>
    <w:rsid w:val="0059460C"/>
    <w:rsid w:val="005A2D71"/>
    <w:rsid w:val="005A66B5"/>
    <w:rsid w:val="005B62B0"/>
    <w:rsid w:val="005D34EF"/>
    <w:rsid w:val="005E0755"/>
    <w:rsid w:val="005E28B8"/>
    <w:rsid w:val="005E3780"/>
    <w:rsid w:val="005E51CC"/>
    <w:rsid w:val="005E5E2C"/>
    <w:rsid w:val="005F1C40"/>
    <w:rsid w:val="005F5726"/>
    <w:rsid w:val="00613545"/>
    <w:rsid w:val="00614C3F"/>
    <w:rsid w:val="00615C6E"/>
    <w:rsid w:val="00624221"/>
    <w:rsid w:val="00624299"/>
    <w:rsid w:val="00627EE0"/>
    <w:rsid w:val="00627FEE"/>
    <w:rsid w:val="00630CAF"/>
    <w:rsid w:val="00634277"/>
    <w:rsid w:val="00646694"/>
    <w:rsid w:val="00650BF8"/>
    <w:rsid w:val="00650C69"/>
    <w:rsid w:val="00656A1E"/>
    <w:rsid w:val="006752AC"/>
    <w:rsid w:val="006771C7"/>
    <w:rsid w:val="00677C2E"/>
    <w:rsid w:val="0068269A"/>
    <w:rsid w:val="00682A6B"/>
    <w:rsid w:val="00683D7C"/>
    <w:rsid w:val="006912A2"/>
    <w:rsid w:val="006B19F9"/>
    <w:rsid w:val="006B3EAA"/>
    <w:rsid w:val="006C03EA"/>
    <w:rsid w:val="006C2B7C"/>
    <w:rsid w:val="006C74C2"/>
    <w:rsid w:val="006C7C51"/>
    <w:rsid w:val="006E4D53"/>
    <w:rsid w:val="006F03C9"/>
    <w:rsid w:val="0070065D"/>
    <w:rsid w:val="00702E8C"/>
    <w:rsid w:val="007061D9"/>
    <w:rsid w:val="00714759"/>
    <w:rsid w:val="00714F96"/>
    <w:rsid w:val="0071526D"/>
    <w:rsid w:val="00721774"/>
    <w:rsid w:val="007229DF"/>
    <w:rsid w:val="00724D1E"/>
    <w:rsid w:val="00725078"/>
    <w:rsid w:val="0073578B"/>
    <w:rsid w:val="00737700"/>
    <w:rsid w:val="00757471"/>
    <w:rsid w:val="00760351"/>
    <w:rsid w:val="00773CEB"/>
    <w:rsid w:val="00777B50"/>
    <w:rsid w:val="00781BF8"/>
    <w:rsid w:val="00784F55"/>
    <w:rsid w:val="00785E04"/>
    <w:rsid w:val="00787060"/>
    <w:rsid w:val="007963DD"/>
    <w:rsid w:val="00797389"/>
    <w:rsid w:val="007978BC"/>
    <w:rsid w:val="007A78F3"/>
    <w:rsid w:val="007B45D8"/>
    <w:rsid w:val="007B4CE7"/>
    <w:rsid w:val="007C065C"/>
    <w:rsid w:val="007C1119"/>
    <w:rsid w:val="007D2338"/>
    <w:rsid w:val="007D5358"/>
    <w:rsid w:val="007E2596"/>
    <w:rsid w:val="007E793C"/>
    <w:rsid w:val="007F29D9"/>
    <w:rsid w:val="007F7EC5"/>
    <w:rsid w:val="0080553E"/>
    <w:rsid w:val="008214AC"/>
    <w:rsid w:val="0082370B"/>
    <w:rsid w:val="00830DCB"/>
    <w:rsid w:val="00835825"/>
    <w:rsid w:val="00837127"/>
    <w:rsid w:val="00842DD2"/>
    <w:rsid w:val="00846EDF"/>
    <w:rsid w:val="008513C7"/>
    <w:rsid w:val="00853B36"/>
    <w:rsid w:val="00866178"/>
    <w:rsid w:val="00882BF0"/>
    <w:rsid w:val="0088377A"/>
    <w:rsid w:val="00886185"/>
    <w:rsid w:val="0088690C"/>
    <w:rsid w:val="008A25FB"/>
    <w:rsid w:val="008B2DA6"/>
    <w:rsid w:val="008B4D83"/>
    <w:rsid w:val="008B5FAD"/>
    <w:rsid w:val="008C23D1"/>
    <w:rsid w:val="008C5374"/>
    <w:rsid w:val="008D0CC4"/>
    <w:rsid w:val="008D2880"/>
    <w:rsid w:val="008D54B4"/>
    <w:rsid w:val="008E2717"/>
    <w:rsid w:val="008E48F9"/>
    <w:rsid w:val="008F0140"/>
    <w:rsid w:val="00900A51"/>
    <w:rsid w:val="00902649"/>
    <w:rsid w:val="00905650"/>
    <w:rsid w:val="00907A9E"/>
    <w:rsid w:val="009120B1"/>
    <w:rsid w:val="009148F8"/>
    <w:rsid w:val="00915D47"/>
    <w:rsid w:val="00922B52"/>
    <w:rsid w:val="0092753F"/>
    <w:rsid w:val="00932043"/>
    <w:rsid w:val="00937346"/>
    <w:rsid w:val="00937F82"/>
    <w:rsid w:val="00943273"/>
    <w:rsid w:val="009464AE"/>
    <w:rsid w:val="00955E11"/>
    <w:rsid w:val="00965C5E"/>
    <w:rsid w:val="009767B1"/>
    <w:rsid w:val="009869A2"/>
    <w:rsid w:val="009A3236"/>
    <w:rsid w:val="009A3287"/>
    <w:rsid w:val="009A3F98"/>
    <w:rsid w:val="009A553D"/>
    <w:rsid w:val="009A67F3"/>
    <w:rsid w:val="009C3E29"/>
    <w:rsid w:val="009C7BFC"/>
    <w:rsid w:val="009D01D0"/>
    <w:rsid w:val="009D186C"/>
    <w:rsid w:val="009D1AC4"/>
    <w:rsid w:val="009D206B"/>
    <w:rsid w:val="009D7A3C"/>
    <w:rsid w:val="009F56C4"/>
    <w:rsid w:val="009F7E6B"/>
    <w:rsid w:val="00A019C6"/>
    <w:rsid w:val="00A17D6F"/>
    <w:rsid w:val="00A21725"/>
    <w:rsid w:val="00A24171"/>
    <w:rsid w:val="00A26165"/>
    <w:rsid w:val="00A46A33"/>
    <w:rsid w:val="00A51376"/>
    <w:rsid w:val="00A536F2"/>
    <w:rsid w:val="00A55DDC"/>
    <w:rsid w:val="00A65D0F"/>
    <w:rsid w:val="00A71CEA"/>
    <w:rsid w:val="00A82385"/>
    <w:rsid w:val="00A9029C"/>
    <w:rsid w:val="00A959EF"/>
    <w:rsid w:val="00AA2EA4"/>
    <w:rsid w:val="00AA33C9"/>
    <w:rsid w:val="00AA6049"/>
    <w:rsid w:val="00AA6C21"/>
    <w:rsid w:val="00AA712C"/>
    <w:rsid w:val="00AB0458"/>
    <w:rsid w:val="00AC1BBB"/>
    <w:rsid w:val="00AC4343"/>
    <w:rsid w:val="00AD34C0"/>
    <w:rsid w:val="00AE248D"/>
    <w:rsid w:val="00AE2993"/>
    <w:rsid w:val="00AE73EB"/>
    <w:rsid w:val="00AF7972"/>
    <w:rsid w:val="00B17E30"/>
    <w:rsid w:val="00B23716"/>
    <w:rsid w:val="00B276B0"/>
    <w:rsid w:val="00B2778D"/>
    <w:rsid w:val="00B301B0"/>
    <w:rsid w:val="00B41EC7"/>
    <w:rsid w:val="00B42160"/>
    <w:rsid w:val="00B474A6"/>
    <w:rsid w:val="00B51F12"/>
    <w:rsid w:val="00B56F74"/>
    <w:rsid w:val="00B650CC"/>
    <w:rsid w:val="00B66588"/>
    <w:rsid w:val="00B920F1"/>
    <w:rsid w:val="00B926E6"/>
    <w:rsid w:val="00B956B3"/>
    <w:rsid w:val="00B97B3E"/>
    <w:rsid w:val="00BA2C08"/>
    <w:rsid w:val="00BA4308"/>
    <w:rsid w:val="00BA6CBE"/>
    <w:rsid w:val="00BA73C7"/>
    <w:rsid w:val="00BB1D0E"/>
    <w:rsid w:val="00BB21EB"/>
    <w:rsid w:val="00BB6E73"/>
    <w:rsid w:val="00BC0C62"/>
    <w:rsid w:val="00BC1E6B"/>
    <w:rsid w:val="00BC37DA"/>
    <w:rsid w:val="00BD15E8"/>
    <w:rsid w:val="00BD442C"/>
    <w:rsid w:val="00BE5534"/>
    <w:rsid w:val="00BF153C"/>
    <w:rsid w:val="00BF4373"/>
    <w:rsid w:val="00C07D4D"/>
    <w:rsid w:val="00C1498E"/>
    <w:rsid w:val="00C24FC9"/>
    <w:rsid w:val="00C27BAF"/>
    <w:rsid w:val="00C60C33"/>
    <w:rsid w:val="00C75432"/>
    <w:rsid w:val="00C77F3A"/>
    <w:rsid w:val="00C80AC8"/>
    <w:rsid w:val="00C84C20"/>
    <w:rsid w:val="00C86773"/>
    <w:rsid w:val="00C912D0"/>
    <w:rsid w:val="00C92A26"/>
    <w:rsid w:val="00C964F8"/>
    <w:rsid w:val="00CA2880"/>
    <w:rsid w:val="00CA52B1"/>
    <w:rsid w:val="00CA5478"/>
    <w:rsid w:val="00CA55D8"/>
    <w:rsid w:val="00CB0526"/>
    <w:rsid w:val="00CB08B8"/>
    <w:rsid w:val="00CB7F97"/>
    <w:rsid w:val="00CD1937"/>
    <w:rsid w:val="00CD444D"/>
    <w:rsid w:val="00CE0A1F"/>
    <w:rsid w:val="00CE35AB"/>
    <w:rsid w:val="00CE522C"/>
    <w:rsid w:val="00CF7FE6"/>
    <w:rsid w:val="00D00567"/>
    <w:rsid w:val="00D009D4"/>
    <w:rsid w:val="00D12CCA"/>
    <w:rsid w:val="00D25833"/>
    <w:rsid w:val="00D35181"/>
    <w:rsid w:val="00D36DE2"/>
    <w:rsid w:val="00D5717C"/>
    <w:rsid w:val="00D71951"/>
    <w:rsid w:val="00D71E3F"/>
    <w:rsid w:val="00D71F32"/>
    <w:rsid w:val="00D770BD"/>
    <w:rsid w:val="00D83478"/>
    <w:rsid w:val="00D83E08"/>
    <w:rsid w:val="00D9558E"/>
    <w:rsid w:val="00DA61EB"/>
    <w:rsid w:val="00DB08E8"/>
    <w:rsid w:val="00DB597D"/>
    <w:rsid w:val="00DB6E0C"/>
    <w:rsid w:val="00DC0019"/>
    <w:rsid w:val="00DD346F"/>
    <w:rsid w:val="00DE2797"/>
    <w:rsid w:val="00DE691D"/>
    <w:rsid w:val="00DF0B0E"/>
    <w:rsid w:val="00E042E0"/>
    <w:rsid w:val="00E07729"/>
    <w:rsid w:val="00E11F15"/>
    <w:rsid w:val="00E132F6"/>
    <w:rsid w:val="00E2441C"/>
    <w:rsid w:val="00E3346E"/>
    <w:rsid w:val="00E34B01"/>
    <w:rsid w:val="00E34EA4"/>
    <w:rsid w:val="00E513DB"/>
    <w:rsid w:val="00E522DD"/>
    <w:rsid w:val="00E64884"/>
    <w:rsid w:val="00E72B74"/>
    <w:rsid w:val="00E832FD"/>
    <w:rsid w:val="00E853DD"/>
    <w:rsid w:val="00E90D2D"/>
    <w:rsid w:val="00E96840"/>
    <w:rsid w:val="00E97B28"/>
    <w:rsid w:val="00EB4845"/>
    <w:rsid w:val="00EC20E6"/>
    <w:rsid w:val="00EC2237"/>
    <w:rsid w:val="00EC4A44"/>
    <w:rsid w:val="00ED056A"/>
    <w:rsid w:val="00ED42FD"/>
    <w:rsid w:val="00ED77E2"/>
    <w:rsid w:val="00EE3CC3"/>
    <w:rsid w:val="00EE60CB"/>
    <w:rsid w:val="00EE7946"/>
    <w:rsid w:val="00EF326A"/>
    <w:rsid w:val="00EF61B8"/>
    <w:rsid w:val="00F12379"/>
    <w:rsid w:val="00F132E1"/>
    <w:rsid w:val="00F22102"/>
    <w:rsid w:val="00F26E0A"/>
    <w:rsid w:val="00F27C7F"/>
    <w:rsid w:val="00F3068C"/>
    <w:rsid w:val="00F31F52"/>
    <w:rsid w:val="00F33601"/>
    <w:rsid w:val="00F3731D"/>
    <w:rsid w:val="00F4075E"/>
    <w:rsid w:val="00F45A4D"/>
    <w:rsid w:val="00F54894"/>
    <w:rsid w:val="00F63D34"/>
    <w:rsid w:val="00F650E1"/>
    <w:rsid w:val="00F656FF"/>
    <w:rsid w:val="00F67B56"/>
    <w:rsid w:val="00F8123A"/>
    <w:rsid w:val="00FA331D"/>
    <w:rsid w:val="00FA416A"/>
    <w:rsid w:val="00FA4C47"/>
    <w:rsid w:val="00FA5D6A"/>
    <w:rsid w:val="00FA60E8"/>
    <w:rsid w:val="00FB088D"/>
    <w:rsid w:val="00FB0D5E"/>
    <w:rsid w:val="00FB29C3"/>
    <w:rsid w:val="00FB2E2E"/>
    <w:rsid w:val="00FB4A6B"/>
    <w:rsid w:val="00FC3632"/>
    <w:rsid w:val="00FC567A"/>
    <w:rsid w:val="00FD0EFB"/>
    <w:rsid w:val="00FD4529"/>
    <w:rsid w:val="00FD5CA1"/>
    <w:rsid w:val="00FD628B"/>
    <w:rsid w:val="00FE06C5"/>
    <w:rsid w:val="00FE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D0C0745"/>
  <w15:docId w15:val="{A437845D-D8C3-4E34-8C2E-75EB9518DA3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</w:r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pPr>
      <w:ind w:firstLine="720"/>
      <w:jc w:val="both"/>
    </w:pPr>
    <w:rPr>
      <w:sz w:val="24"/>
    </w:rPr>
  </w:style>
  <w:style w:type="paragraph" w:styleId="Tekstbalonia">
    <w:name w:val="Balloon Text"/>
    <w:basedOn w:val="Normal"/>
    <w:link w:val="TekstbaloniaChar"/>
    <w:rsid w:val="00650C6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50C69"/>
    <w:rPr>
      <w:rFonts w:ascii="Tahoma" w:hAnsi="Tahoma" w:cs="Tahoma"/>
      <w:sz w:val="16"/>
      <w:szCs w:val="16"/>
      <w:lang w:eastAsia="en-US"/>
    </w:rPr>
  </w:style>
  <w:style w:type="character" w:styleId="ZaglavljeChar" w:customStyle="true">
    <w:name w:val="Zaglavlje Char"/>
    <w:link w:val="Zaglavlje"/>
    <w:rsid w:val="0073578B"/>
    <w:rPr>
      <w:lang w:eastAsia="en-US"/>
    </w:rPr>
  </w:style>
  <w:style w:type="table" w:styleId="Reetkatablice">
    <w:name w:val="Table Grid"/>
    <w:basedOn w:val="Obinatablica"/>
    <w:rsid w:val="0071526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41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761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374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651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4346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954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928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8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FE6ED57-D26E-441E-B7AC-637B8BFDE37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Ured za gubljenje vremena</properties:Company>
  <properties:Pages>2</properties:Pages>
  <properties:Words>551</properties:Words>
  <properties:Characters>3146</properties:Characters>
  <properties:Lines>26</properties:Lines>
  <properties:Paragraphs>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 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2026-03-23T10:57:00Z</dcterms:created>
  <dc:creator>553Y6C1</dc:creator>
  <cp:keywords/>
  <cp:lastModifiedBy>Matea Starčević</cp:lastModifiedBy>
  <cp:lastPrinted>2026-03-12T11:27:00Z</cp:lastPrinted>
  <dcterms:modified xmlns:xsi="http://www.w3.org/2001/XMLSchema-instance" xsi:type="dcterms:W3CDTF">2026-03-24T08:20:00Z</dcterms:modified>
  <cp:revision>4</cp:revision>
  <dc:subject/>
  <dc:title>  </dc:title>
</cp:coreProperties>
</file>